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D4566C" w:rsidRPr="00EC197C" w14:paraId="70CB16DC" w14:textId="77777777" w:rsidTr="005E4E5D">
        <w:tc>
          <w:tcPr>
            <w:tcW w:w="10598" w:type="dxa"/>
          </w:tcPr>
          <w:p w14:paraId="4E21758A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</w:tcPr>
          <w:tbl>
            <w:tblPr>
              <w:tblStyle w:val="a3"/>
              <w:tblW w:w="14899" w:type="dxa"/>
              <w:tblInd w:w="742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EC197C" w14:paraId="48B3B73F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4A713E9" w14:textId="77777777" w:rsidR="00D4566C" w:rsidRPr="00EC197C" w:rsidRDefault="00D4566C" w:rsidP="008F72B6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8F72B6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D4566C" w:rsidRPr="00EC197C" w14:paraId="0F33AE12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189D16A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EC197C" w14:paraId="232647DE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CA9A4DB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EC197C" w14:paraId="65358F81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3D95F9B" w14:textId="122886F3" w:rsidR="00CF38F2" w:rsidRPr="00EC197C" w:rsidRDefault="00637E79" w:rsidP="00CF38F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_01.04.2025___№__710-па__</w:t>
                  </w:r>
                </w:p>
              </w:tc>
            </w:tr>
          </w:tbl>
          <w:p w14:paraId="52CF2BAB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</w:tr>
    </w:tbl>
    <w:p w14:paraId="3A38EAA9" w14:textId="77777777" w:rsidR="005E4E5D" w:rsidRDefault="006B1D37" w:rsidP="00CF38F2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«ПЕРЕЧЕНЬ</w:t>
      </w:r>
    </w:p>
    <w:p w14:paraId="348F2F3C" w14:textId="77777777" w:rsidR="00CF38F2" w:rsidRPr="00EC197C" w:rsidRDefault="005E4E5D" w:rsidP="00CF38F2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hAnsi="Times New Roman" w:cs="Times New Roman"/>
          <w:szCs w:val="24"/>
        </w:rPr>
        <w:t>мероприятий и ресурсное обеспечение реализации подпрограммы 4 «Обеспечивающая подпрограмма» муниципальной программы «Улучшение качественного состояния объектов благоустройства и озеленения города Северска»</w:t>
      </w:r>
    </w:p>
    <w:p w14:paraId="7413E277" w14:textId="77777777" w:rsidR="00B94920" w:rsidRDefault="00CF38F2" w:rsidP="00CF38F2"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Таблица </w:t>
      </w:r>
      <w:r w:rsidR="005E4E5D">
        <w:rPr>
          <w:rFonts w:ascii="Times New Roman" w:hAnsi="Times New Roman" w:cs="Times New Roman"/>
          <w:szCs w:val="24"/>
        </w:rPr>
        <w:t>2</w:t>
      </w:r>
    </w:p>
    <w:tbl>
      <w:tblPr>
        <w:tblW w:w="147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09"/>
        <w:gridCol w:w="6521"/>
        <w:gridCol w:w="1276"/>
        <w:gridCol w:w="1559"/>
        <w:gridCol w:w="1701"/>
        <w:gridCol w:w="1417"/>
      </w:tblGrid>
      <w:tr w:rsidR="005E4E5D" w14:paraId="0449A46A" w14:textId="77777777" w:rsidTr="001B104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EEFC" w14:textId="77777777" w:rsidR="005E4E5D" w:rsidRDefault="006B1D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  <w:r w:rsidR="005E4E5D">
              <w:rPr>
                <w:rFonts w:ascii="Times New Roman" w:hAnsi="Times New Roman" w:cs="Times New Roman"/>
                <w:szCs w:val="24"/>
              </w:rPr>
              <w:t xml:space="preserve"> п/п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07D8" w14:textId="77777777" w:rsidR="005E4E5D" w:rsidRDefault="005E4E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DE28D" w14:textId="77777777" w:rsidR="005E4E5D" w:rsidRDefault="005E4E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2971" w14:textId="77777777" w:rsidR="005E4E5D" w:rsidRDefault="005E4E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7B550" w14:textId="77777777" w:rsidR="005E4E5D" w:rsidRDefault="005E4E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368D9" w14:textId="77777777" w:rsidR="005E4E5D" w:rsidRDefault="005E4E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1BCF" w14:textId="77777777" w:rsidR="005E4E5D" w:rsidRDefault="005E4E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2027 год</w:t>
            </w:r>
          </w:p>
        </w:tc>
      </w:tr>
      <w:tr w:rsidR="005E4E5D" w14:paraId="69AB780C" w14:textId="77777777" w:rsidTr="001B104F">
        <w:trPr>
          <w:trHeight w:val="73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27F7" w14:textId="77777777" w:rsidR="005E4E5D" w:rsidRDefault="005E4E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DDB6" w14:textId="77777777" w:rsidR="005E4E5D" w:rsidRDefault="005E4E5D" w:rsidP="006B1D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Ответственный исполнитель </w:t>
            </w:r>
            <w:r w:rsidR="001B104F">
              <w:rPr>
                <w:rFonts w:ascii="Times New Roman" w:hAnsi="Times New Roman" w:cs="Times New Roman"/>
                <w:szCs w:val="24"/>
              </w:rPr>
              <w:t>–</w:t>
            </w:r>
            <w:r>
              <w:rPr>
                <w:rFonts w:ascii="Times New Roman" w:hAnsi="Times New Roman" w:cs="Times New Roman"/>
                <w:szCs w:val="24"/>
              </w:rPr>
              <w:t xml:space="preserve"> УЖКХ ТиС</w:t>
            </w:r>
          </w:p>
        </w:tc>
        <w:tc>
          <w:tcPr>
            <w:tcW w:w="124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864B0" w14:textId="77777777" w:rsidR="005E4E5D" w:rsidRDefault="005E4E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Задача 1. Организация деятельности УЖКХ ТиС</w:t>
            </w:r>
          </w:p>
        </w:tc>
      </w:tr>
      <w:tr w:rsidR="005E4E5D" w14:paraId="34E7C81D" w14:textId="77777777" w:rsidTr="001B104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94277" w14:textId="77777777" w:rsidR="005E4E5D" w:rsidRDefault="005E4E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7D4D4" w14:textId="77777777" w:rsidR="005E4E5D" w:rsidRDefault="005E4E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C9DC2" w14:textId="77777777" w:rsidR="005E4E5D" w:rsidRDefault="005E4E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Объем финансирования, тыс. руб., в т.ч.: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D0607" w14:textId="77777777" w:rsidR="005E4E5D" w:rsidRDefault="005C189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144 602,26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CF941" w14:textId="77777777" w:rsidR="005E4E5D" w:rsidRDefault="005C1893" w:rsidP="005C189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51 252,30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3417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46</w:t>
            </w:r>
            <w:r w:rsidR="006B1D37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674,98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2B66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46</w:t>
            </w:r>
            <w:r w:rsidR="006B1D37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674,98</w:t>
            </w:r>
          </w:p>
        </w:tc>
      </w:tr>
      <w:tr w:rsidR="005E4E5D" w14:paraId="49206EAA" w14:textId="77777777" w:rsidTr="001B104F">
        <w:trPr>
          <w:trHeight w:val="21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D521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2F99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BEDE8" w14:textId="77777777" w:rsidR="005E4E5D" w:rsidRDefault="005E4E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29148" w14:textId="77777777" w:rsidR="005E4E5D" w:rsidRDefault="005C189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144 442,96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C533E" w14:textId="77777777" w:rsidR="005E4E5D" w:rsidRDefault="005C189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51 194,20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2546E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46</w:t>
            </w:r>
            <w:r w:rsidR="006B1D37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624,38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D0CF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46</w:t>
            </w:r>
            <w:r w:rsidR="006B1D37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624,38</w:t>
            </w:r>
          </w:p>
        </w:tc>
      </w:tr>
      <w:tr w:rsidR="005E4E5D" w14:paraId="1FCA8CCD" w14:textId="77777777" w:rsidTr="001B104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44F3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C0C46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A5C9" w14:textId="77777777" w:rsidR="005E4E5D" w:rsidRDefault="005E4E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7C705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ACABA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3F73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FE9D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E4E5D" w14:paraId="6EE53586" w14:textId="77777777" w:rsidTr="001B104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85E0E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D00CC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7769" w14:textId="77777777" w:rsidR="005E4E5D" w:rsidRDefault="005E4E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5E729" w14:textId="77777777" w:rsidR="005E4E5D" w:rsidRDefault="005C189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159,30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FEEF" w14:textId="77777777" w:rsidR="005E4E5D" w:rsidRDefault="005C189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58,10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E1E5E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50,60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FEC9E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50,60</w:t>
            </w:r>
          </w:p>
        </w:tc>
      </w:tr>
      <w:tr w:rsidR="005E4E5D" w14:paraId="70D700F0" w14:textId="77777777" w:rsidTr="001B104F">
        <w:trPr>
          <w:trHeight w:val="294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447F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AEDA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BBE8F" w14:textId="77777777" w:rsidR="005E4E5D" w:rsidRDefault="005E4E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A33DD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47CCD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4A44E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2A64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5E4E5D" w14:paraId="7012003C" w14:textId="77777777" w:rsidTr="001B104F">
        <w:trPr>
          <w:trHeight w:val="49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BE363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0B88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A2D97" w14:textId="77777777" w:rsidR="005E4E5D" w:rsidRDefault="005E4E5D" w:rsidP="005E4E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Показатель 1 «Обеспечение выполнения программных мероприятий (освоение денежных средств)» задачи 1,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3A16A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45C1C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A0FE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3362D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5E4E5D" w14:paraId="2DD1A4C3" w14:textId="77777777" w:rsidTr="001B104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FFE38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8B76E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1F85C" w14:textId="77777777" w:rsidR="005E4E5D" w:rsidRDefault="005E4E5D" w:rsidP="005E4E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Показатель 2 «Выполнение муниципального задания подведомственными учреждениями» задачи 1,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1D5F0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1CF8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4C8F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C417" w14:textId="77777777" w:rsidR="005E4E5D" w:rsidRDefault="005E4E5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6B1D37" w14:paraId="375FBB69" w14:textId="77777777" w:rsidTr="005C1893">
        <w:tc>
          <w:tcPr>
            <w:tcW w:w="8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A90CC" w14:textId="77777777" w:rsidR="006B1D37" w:rsidRDefault="006B1D37" w:rsidP="006B1D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1D8A5" w14:textId="77777777" w:rsidR="006B1D37" w:rsidRPr="00375AA0" w:rsidRDefault="006B1D37" w:rsidP="006B1D37">
            <w:pPr>
              <w:jc w:val="right"/>
            </w:pPr>
            <w:r w:rsidRPr="00375AA0">
              <w:t>144 602,26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1196B" w14:textId="77777777" w:rsidR="006B1D37" w:rsidRDefault="006B1D37" w:rsidP="006B1D37">
            <w:pPr>
              <w:jc w:val="right"/>
            </w:pPr>
            <w:r w:rsidRPr="00375AA0">
              <w:t>51 252,30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8F1CA" w14:textId="77777777" w:rsidR="006B1D37" w:rsidRDefault="006B1D37" w:rsidP="006B1D3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46 674,98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BD03" w14:textId="77777777" w:rsidR="006B1D37" w:rsidRDefault="006B1D37" w:rsidP="006B1D3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46 674,98»</w:t>
            </w:r>
          </w:p>
        </w:tc>
      </w:tr>
    </w:tbl>
    <w:p w14:paraId="6EA58223" w14:textId="77777777" w:rsidR="0058366F" w:rsidRDefault="0058366F" w:rsidP="00CF38F2">
      <w:pPr>
        <w:jc w:val="right"/>
        <w:rPr>
          <w:rFonts w:ascii="Times New Roman" w:hAnsi="Times New Roman" w:cs="Times New Roman"/>
          <w:szCs w:val="24"/>
        </w:rPr>
      </w:pPr>
    </w:p>
    <w:sectPr w:rsidR="0058366F" w:rsidSect="00B1622A">
      <w:headerReference w:type="default" r:id="rId6"/>
      <w:footerReference w:type="default" r:id="rId7"/>
      <w:footerReference w:type="first" r:id="rId8"/>
      <w:pgSz w:w="16838" w:h="11906" w:orient="landscape"/>
      <w:pgMar w:top="1701" w:right="96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7731F" w14:textId="77777777" w:rsidR="00174E0F" w:rsidRDefault="00174E0F" w:rsidP="00A531D1">
      <w:r>
        <w:separator/>
      </w:r>
    </w:p>
  </w:endnote>
  <w:endnote w:type="continuationSeparator" w:id="0">
    <w:p w14:paraId="49FCEE2B" w14:textId="77777777" w:rsidR="00174E0F" w:rsidRDefault="00174E0F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5DA6A" w14:textId="77777777" w:rsidR="00B74E22" w:rsidRPr="00BF3967" w:rsidRDefault="00BF3967" w:rsidP="00BF3967">
    <w:pPr>
      <w:pStyle w:val="a6"/>
    </w:pPr>
    <w:r w:rsidRPr="00BF396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0309779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EBF48" w14:textId="77777777" w:rsidR="00B74E22" w:rsidRDefault="00BF3967" w:rsidP="00BF3967">
    <w:pPr>
      <w:pStyle w:val="a6"/>
      <w:jc w:val="both"/>
    </w:pPr>
    <w:r w:rsidRPr="00BF3967">
      <w:rPr>
        <w:sz w:val="20"/>
        <w:szCs w:val="20"/>
      </w:rPr>
      <w:t xml:space="preserve">Внутренний номер: </w:t>
    </w:r>
    <w:r w:rsidR="005C1893">
      <w:rPr>
        <w:sz w:val="20"/>
        <w:szCs w:val="20"/>
      </w:rPr>
      <w:t>0344253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DE1BF" w14:textId="77777777" w:rsidR="00174E0F" w:rsidRDefault="00174E0F" w:rsidP="00A531D1">
      <w:r>
        <w:separator/>
      </w:r>
    </w:p>
  </w:footnote>
  <w:footnote w:type="continuationSeparator" w:id="0">
    <w:p w14:paraId="2D215293" w14:textId="77777777" w:rsidR="00174E0F" w:rsidRDefault="00174E0F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737294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25F5249" w14:textId="77777777" w:rsidR="00F04E28" w:rsidRPr="00F04E28" w:rsidRDefault="00F04E28">
        <w:pPr>
          <w:pStyle w:val="a4"/>
          <w:jc w:val="center"/>
          <w:rPr>
            <w:rFonts w:ascii="Times New Roman" w:hAnsi="Times New Roman" w:cs="Times New Roman"/>
          </w:rPr>
        </w:pPr>
        <w:r w:rsidRPr="00F04E28">
          <w:rPr>
            <w:rFonts w:ascii="Times New Roman" w:hAnsi="Times New Roman" w:cs="Times New Roman"/>
          </w:rPr>
          <w:fldChar w:fldCharType="begin"/>
        </w:r>
        <w:r w:rsidRPr="00F04E28">
          <w:rPr>
            <w:rFonts w:ascii="Times New Roman" w:hAnsi="Times New Roman" w:cs="Times New Roman"/>
          </w:rPr>
          <w:instrText>PAGE   \* MERGEFORMAT</w:instrText>
        </w:r>
        <w:r w:rsidRPr="00F04E28">
          <w:rPr>
            <w:rFonts w:ascii="Times New Roman" w:hAnsi="Times New Roman" w:cs="Times New Roman"/>
          </w:rPr>
          <w:fldChar w:fldCharType="separate"/>
        </w:r>
        <w:r w:rsidR="001B104F">
          <w:rPr>
            <w:rFonts w:ascii="Times New Roman" w:hAnsi="Times New Roman" w:cs="Times New Roman"/>
            <w:noProof/>
          </w:rPr>
          <w:t>2</w:t>
        </w:r>
        <w:r w:rsidRPr="00F04E28">
          <w:rPr>
            <w:rFonts w:ascii="Times New Roman" w:hAnsi="Times New Roman" w:cs="Times New Roman"/>
          </w:rPr>
          <w:fldChar w:fldCharType="end"/>
        </w:r>
      </w:p>
    </w:sdtContent>
  </w:sdt>
  <w:p w14:paraId="7DE494E1" w14:textId="77777777" w:rsidR="00B74E22" w:rsidRPr="00B74E22" w:rsidRDefault="00B74E2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5F8"/>
    <w:rsid w:val="00025C99"/>
    <w:rsid w:val="0005442C"/>
    <w:rsid w:val="00082538"/>
    <w:rsid w:val="000C257C"/>
    <w:rsid w:val="000F26E2"/>
    <w:rsid w:val="00174E0F"/>
    <w:rsid w:val="00194920"/>
    <w:rsid w:val="001B104F"/>
    <w:rsid w:val="001B2C16"/>
    <w:rsid w:val="001B3376"/>
    <w:rsid w:val="001B3B97"/>
    <w:rsid w:val="001F3B87"/>
    <w:rsid w:val="00267737"/>
    <w:rsid w:val="002A45F8"/>
    <w:rsid w:val="002E20DF"/>
    <w:rsid w:val="00364E6E"/>
    <w:rsid w:val="00421ABE"/>
    <w:rsid w:val="00431ED1"/>
    <w:rsid w:val="00433ECE"/>
    <w:rsid w:val="00441E2B"/>
    <w:rsid w:val="004436C6"/>
    <w:rsid w:val="004C1CD6"/>
    <w:rsid w:val="0058366F"/>
    <w:rsid w:val="00585DA8"/>
    <w:rsid w:val="005C1893"/>
    <w:rsid w:val="005E4E5D"/>
    <w:rsid w:val="00630A1D"/>
    <w:rsid w:val="00637E79"/>
    <w:rsid w:val="00665873"/>
    <w:rsid w:val="006B1D37"/>
    <w:rsid w:val="00796521"/>
    <w:rsid w:val="00816198"/>
    <w:rsid w:val="0086586D"/>
    <w:rsid w:val="00875B46"/>
    <w:rsid w:val="008F72B6"/>
    <w:rsid w:val="009A3AD0"/>
    <w:rsid w:val="009D6163"/>
    <w:rsid w:val="009E3F47"/>
    <w:rsid w:val="00A531D1"/>
    <w:rsid w:val="00AF711C"/>
    <w:rsid w:val="00B1622A"/>
    <w:rsid w:val="00B34CAC"/>
    <w:rsid w:val="00B36111"/>
    <w:rsid w:val="00B74E22"/>
    <w:rsid w:val="00B76802"/>
    <w:rsid w:val="00B94920"/>
    <w:rsid w:val="00BF1A31"/>
    <w:rsid w:val="00BF3967"/>
    <w:rsid w:val="00C64055"/>
    <w:rsid w:val="00CA3B79"/>
    <w:rsid w:val="00CF38F2"/>
    <w:rsid w:val="00D069AB"/>
    <w:rsid w:val="00D3454C"/>
    <w:rsid w:val="00D4566C"/>
    <w:rsid w:val="00DB6D0D"/>
    <w:rsid w:val="00DF4333"/>
    <w:rsid w:val="00DF52CF"/>
    <w:rsid w:val="00E43D46"/>
    <w:rsid w:val="00EC197C"/>
    <w:rsid w:val="00EE7361"/>
    <w:rsid w:val="00F04E28"/>
    <w:rsid w:val="00F4377F"/>
    <w:rsid w:val="00F646F1"/>
    <w:rsid w:val="00FE2235"/>
    <w:rsid w:val="00FE3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79AF8"/>
  <w15:docId w15:val="{56D46E59-AA84-4FAC-BDD4-C8E5DD8F9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11</cp:revision>
  <cp:lastPrinted>2025-03-27T10:21:00Z</cp:lastPrinted>
  <dcterms:created xsi:type="dcterms:W3CDTF">2025-02-20T07:47:00Z</dcterms:created>
  <dcterms:modified xsi:type="dcterms:W3CDTF">2025-04-01T06:36:00Z</dcterms:modified>
</cp:coreProperties>
</file>