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828" w:type="dxa"/>
        <w:jc w:val="right"/>
        <w:tblLook w:val="01E0" w:firstRow="1" w:lastRow="1" w:firstColumn="1" w:lastColumn="1" w:noHBand="0" w:noVBand="0"/>
      </w:tblPr>
      <w:tblGrid>
        <w:gridCol w:w="5868"/>
        <w:gridCol w:w="3960"/>
      </w:tblGrid>
      <w:tr w:rsidR="007F2AB9" w:rsidTr="00DE16B9">
        <w:trPr>
          <w:jc w:val="right"/>
        </w:trPr>
        <w:tc>
          <w:tcPr>
            <w:tcW w:w="5868" w:type="dxa"/>
          </w:tcPr>
          <w:p w:rsidR="007F2AB9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960" w:type="dxa"/>
          </w:tcPr>
          <w:p w:rsidR="007F2AB9" w:rsidRPr="00833C48" w:rsidRDefault="00951767" w:rsidP="00F63AB8">
            <w:pPr>
              <w:pStyle w:val="ConsPlusNormal"/>
              <w:ind w:firstLine="656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833C48">
              <w:rPr>
                <w:rFonts w:ascii="Times New Roman" w:hAnsi="Times New Roman" w:cs="Times New Roman"/>
                <w:sz w:val="22"/>
                <w:szCs w:val="22"/>
              </w:rPr>
              <w:t>Приложение 2</w:t>
            </w:r>
            <w:r w:rsidR="003713FD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F2AB9" w:rsidTr="00DE16B9">
        <w:trPr>
          <w:jc w:val="right"/>
        </w:trPr>
        <w:tc>
          <w:tcPr>
            <w:tcW w:w="5868" w:type="dxa"/>
          </w:tcPr>
          <w:p w:rsidR="007F2AB9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960" w:type="dxa"/>
          </w:tcPr>
          <w:p w:rsidR="007F2AB9" w:rsidRPr="00833C48" w:rsidRDefault="007F2AB9" w:rsidP="00F63AB8">
            <w:pPr>
              <w:pStyle w:val="ConsPlusNonformat"/>
              <w:ind w:firstLine="656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33C48">
              <w:rPr>
                <w:rFonts w:ascii="Times New Roman" w:hAnsi="Times New Roman" w:cs="Times New Roman"/>
                <w:sz w:val="22"/>
                <w:szCs w:val="22"/>
              </w:rPr>
              <w:t>к постановлению</w:t>
            </w:r>
          </w:p>
          <w:p w:rsidR="007F2AB9" w:rsidRPr="00833C48" w:rsidRDefault="007F2AB9" w:rsidP="00F63AB8">
            <w:pPr>
              <w:pStyle w:val="ConsPlusNormal"/>
              <w:ind w:firstLine="656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33C48">
              <w:rPr>
                <w:rFonts w:ascii="Times New Roman" w:hAnsi="Times New Roman" w:cs="Times New Roman"/>
                <w:sz w:val="22"/>
                <w:szCs w:val="22"/>
              </w:rPr>
              <w:t>Администрации ЗАТО Северск</w:t>
            </w:r>
          </w:p>
        </w:tc>
      </w:tr>
      <w:tr w:rsidR="007F2AB9" w:rsidTr="00DE16B9">
        <w:trPr>
          <w:trHeight w:val="402"/>
          <w:jc w:val="right"/>
        </w:trPr>
        <w:tc>
          <w:tcPr>
            <w:tcW w:w="5868" w:type="dxa"/>
          </w:tcPr>
          <w:p w:rsidR="007F2AB9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960" w:type="dxa"/>
          </w:tcPr>
          <w:p w:rsidR="007F2AB9" w:rsidRPr="00833C48" w:rsidRDefault="002D69D2" w:rsidP="002D69D2">
            <w:pPr>
              <w:pStyle w:val="ConsPlusNormal"/>
              <w:ind w:firstLine="656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от__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.07.2021_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>_ № __1671__</w:t>
            </w:r>
          </w:p>
        </w:tc>
      </w:tr>
    </w:tbl>
    <w:p w:rsidR="007F2AB9" w:rsidRDefault="007F2AB9" w:rsidP="00E100EE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/>
          <w:sz w:val="24"/>
          <w:szCs w:val="24"/>
        </w:rPr>
      </w:pPr>
    </w:p>
    <w:p w:rsidR="00951767" w:rsidRDefault="00951767" w:rsidP="00951767">
      <w:pPr>
        <w:widowControl w:val="0"/>
        <w:autoSpaceDE w:val="0"/>
        <w:autoSpaceDN w:val="0"/>
        <w:adjustRightInd w:val="0"/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5321" w:type="pct"/>
        <w:tblInd w:w="-459" w:type="dxa"/>
        <w:tblLayout w:type="fixed"/>
        <w:tblLook w:val="04A0" w:firstRow="1" w:lastRow="0" w:firstColumn="1" w:lastColumn="0" w:noHBand="0" w:noVBand="1"/>
      </w:tblPr>
      <w:tblGrid>
        <w:gridCol w:w="1817"/>
        <w:gridCol w:w="1823"/>
        <w:gridCol w:w="1116"/>
        <w:gridCol w:w="979"/>
        <w:gridCol w:w="979"/>
        <w:gridCol w:w="979"/>
        <w:gridCol w:w="979"/>
        <w:gridCol w:w="979"/>
        <w:gridCol w:w="979"/>
        <w:gridCol w:w="979"/>
        <w:gridCol w:w="979"/>
        <w:gridCol w:w="967"/>
        <w:gridCol w:w="979"/>
        <w:gridCol w:w="961"/>
      </w:tblGrid>
      <w:tr w:rsidR="00D83A70" w:rsidRPr="00951767" w:rsidTr="003713FD">
        <w:trPr>
          <w:trHeight w:val="315"/>
        </w:trPr>
        <w:tc>
          <w:tcPr>
            <w:tcW w:w="58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A4F" w:rsidRDefault="003713FD" w:rsidP="00AC22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="00AC2221" w:rsidRPr="00951767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Объем финансирования подпрограммы 6, всего, в </w:t>
            </w:r>
            <w:proofErr w:type="spellStart"/>
            <w:r w:rsidR="00AC2221" w:rsidRPr="00951767">
              <w:rPr>
                <w:rFonts w:ascii="Times New Roman" w:eastAsia="Times New Roman" w:hAnsi="Times New Roman" w:cs="Times New Roman"/>
                <w:sz w:val="22"/>
                <w:szCs w:val="22"/>
              </w:rPr>
              <w:t>т.ч</w:t>
            </w:r>
            <w:proofErr w:type="spellEnd"/>
            <w:r w:rsidR="00AC2221" w:rsidRPr="00951767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. по годам ее реализации, </w:t>
            </w:r>
          </w:p>
          <w:p w:rsidR="00AC2221" w:rsidRPr="00951767" w:rsidRDefault="00AC2221" w:rsidP="00AC22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1767">
              <w:rPr>
                <w:rFonts w:ascii="Times New Roman" w:eastAsia="Times New Roman" w:hAnsi="Times New Roman" w:cs="Times New Roman"/>
                <w:sz w:val="22"/>
                <w:szCs w:val="22"/>
              </w:rPr>
              <w:t>тыс. руб.</w:t>
            </w:r>
          </w:p>
        </w:tc>
        <w:tc>
          <w:tcPr>
            <w:tcW w:w="5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221" w:rsidRPr="00951767" w:rsidRDefault="00AC2221" w:rsidP="00AC22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1767">
              <w:rPr>
                <w:rFonts w:ascii="Times New Roman" w:eastAsia="Times New Roman" w:hAnsi="Times New Roman" w:cs="Times New Roman"/>
                <w:sz w:val="22"/>
                <w:szCs w:val="22"/>
              </w:rPr>
              <w:t>Источники</w:t>
            </w:r>
          </w:p>
        </w:tc>
        <w:tc>
          <w:tcPr>
            <w:tcW w:w="3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221" w:rsidRPr="00951767" w:rsidRDefault="00AC2221" w:rsidP="00AC22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1767">
              <w:rPr>
                <w:rFonts w:ascii="Times New Roman" w:eastAsia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3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221" w:rsidRPr="00951767" w:rsidRDefault="00AC2221" w:rsidP="00AC22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1767">
              <w:rPr>
                <w:rFonts w:ascii="Times New Roman" w:eastAsia="Times New Roman" w:hAnsi="Times New Roman" w:cs="Times New Roman"/>
                <w:sz w:val="22"/>
                <w:szCs w:val="22"/>
              </w:rPr>
              <w:t>2015 год</w:t>
            </w:r>
          </w:p>
        </w:tc>
        <w:tc>
          <w:tcPr>
            <w:tcW w:w="3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221" w:rsidRPr="00951767" w:rsidRDefault="00AC2221" w:rsidP="00AC22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1767">
              <w:rPr>
                <w:rFonts w:ascii="Times New Roman" w:eastAsia="Times New Roman" w:hAnsi="Times New Roman" w:cs="Times New Roman"/>
                <w:sz w:val="22"/>
                <w:szCs w:val="22"/>
              </w:rPr>
              <w:t>2016 год</w:t>
            </w:r>
          </w:p>
        </w:tc>
        <w:tc>
          <w:tcPr>
            <w:tcW w:w="3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221" w:rsidRPr="00951767" w:rsidRDefault="00AC2221" w:rsidP="00AC22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1767">
              <w:rPr>
                <w:rFonts w:ascii="Times New Roman" w:eastAsia="Times New Roman" w:hAnsi="Times New Roman" w:cs="Times New Roman"/>
                <w:sz w:val="22"/>
                <w:szCs w:val="22"/>
              </w:rPr>
              <w:t>2017 год</w:t>
            </w:r>
          </w:p>
        </w:tc>
        <w:tc>
          <w:tcPr>
            <w:tcW w:w="3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221" w:rsidRPr="00951767" w:rsidRDefault="00AC2221" w:rsidP="00AC22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1767">
              <w:rPr>
                <w:rFonts w:ascii="Times New Roman" w:eastAsia="Times New Roman" w:hAnsi="Times New Roman" w:cs="Times New Roman"/>
                <w:sz w:val="22"/>
                <w:szCs w:val="22"/>
              </w:rPr>
              <w:t>2018 год</w:t>
            </w:r>
          </w:p>
        </w:tc>
        <w:tc>
          <w:tcPr>
            <w:tcW w:w="3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221" w:rsidRPr="00951767" w:rsidRDefault="00AC2221" w:rsidP="00AC22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1767">
              <w:rPr>
                <w:rFonts w:ascii="Times New Roman" w:eastAsia="Times New Roman" w:hAnsi="Times New Roman" w:cs="Times New Roman"/>
                <w:sz w:val="22"/>
                <w:szCs w:val="22"/>
              </w:rPr>
              <w:t>2019 год</w:t>
            </w:r>
          </w:p>
        </w:tc>
        <w:tc>
          <w:tcPr>
            <w:tcW w:w="3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221" w:rsidRPr="00951767" w:rsidRDefault="00AC2221" w:rsidP="00AC22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1767">
              <w:rPr>
                <w:rFonts w:ascii="Times New Roman" w:eastAsia="Times New Roman" w:hAnsi="Times New Roman" w:cs="Times New Roman"/>
                <w:sz w:val="22"/>
                <w:szCs w:val="22"/>
              </w:rPr>
              <w:t>2020 год</w:t>
            </w:r>
          </w:p>
        </w:tc>
        <w:tc>
          <w:tcPr>
            <w:tcW w:w="3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221" w:rsidRPr="00951767" w:rsidRDefault="00AC2221" w:rsidP="00AC22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1767">
              <w:rPr>
                <w:rFonts w:ascii="Times New Roman" w:eastAsia="Times New Roman" w:hAnsi="Times New Roman" w:cs="Times New Roman"/>
                <w:sz w:val="22"/>
                <w:szCs w:val="22"/>
              </w:rPr>
              <w:t>2021 год</w:t>
            </w:r>
          </w:p>
        </w:tc>
        <w:tc>
          <w:tcPr>
            <w:tcW w:w="3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221" w:rsidRPr="00951767" w:rsidRDefault="00AC2221" w:rsidP="00AC22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1767">
              <w:rPr>
                <w:rFonts w:ascii="Times New Roman" w:eastAsia="Times New Roman" w:hAnsi="Times New Roman" w:cs="Times New Roman"/>
                <w:sz w:val="22"/>
                <w:szCs w:val="22"/>
              </w:rPr>
              <w:t>2022 год</w:t>
            </w:r>
          </w:p>
        </w:tc>
        <w:tc>
          <w:tcPr>
            <w:tcW w:w="3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221" w:rsidRPr="00951767" w:rsidRDefault="00AC2221" w:rsidP="00AC22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1767">
              <w:rPr>
                <w:rFonts w:ascii="Times New Roman" w:eastAsia="Times New Roman" w:hAnsi="Times New Roman" w:cs="Times New Roman"/>
                <w:sz w:val="22"/>
                <w:szCs w:val="22"/>
              </w:rPr>
              <w:t>2023 год</w:t>
            </w:r>
          </w:p>
        </w:tc>
        <w:tc>
          <w:tcPr>
            <w:tcW w:w="3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221" w:rsidRPr="00951767" w:rsidRDefault="00AC2221" w:rsidP="00AC22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1767">
              <w:rPr>
                <w:rFonts w:ascii="Times New Roman" w:eastAsia="Times New Roman" w:hAnsi="Times New Roman" w:cs="Times New Roman"/>
                <w:sz w:val="22"/>
                <w:szCs w:val="22"/>
              </w:rPr>
              <w:t>2024 год</w:t>
            </w:r>
          </w:p>
        </w:tc>
        <w:tc>
          <w:tcPr>
            <w:tcW w:w="3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221" w:rsidRPr="00951767" w:rsidRDefault="00AC2221" w:rsidP="00AC22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1767">
              <w:rPr>
                <w:rFonts w:ascii="Times New Roman" w:eastAsia="Times New Roman" w:hAnsi="Times New Roman" w:cs="Times New Roman"/>
                <w:sz w:val="22"/>
                <w:szCs w:val="22"/>
              </w:rPr>
              <w:t>2025 год</w:t>
            </w:r>
          </w:p>
        </w:tc>
      </w:tr>
      <w:tr w:rsidR="003713FD" w:rsidRPr="00951767" w:rsidTr="00D83A70">
        <w:trPr>
          <w:trHeight w:val="315"/>
        </w:trPr>
        <w:tc>
          <w:tcPr>
            <w:tcW w:w="58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3FD" w:rsidRPr="00951767" w:rsidRDefault="003713FD" w:rsidP="003713F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13FD" w:rsidRPr="00951767" w:rsidRDefault="003713FD" w:rsidP="003713F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1767">
              <w:rPr>
                <w:rFonts w:ascii="Times New Roman" w:eastAsia="Times New Roman" w:hAnsi="Times New Roman" w:cs="Times New Roman"/>
                <w:sz w:val="22"/>
                <w:szCs w:val="22"/>
              </w:rPr>
              <w:t>Местный бюджет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13FD" w:rsidRPr="003713FD" w:rsidRDefault="003713FD" w:rsidP="003713FD">
            <w:pPr>
              <w:spacing w:line="240" w:lineRule="auto"/>
              <w:ind w:hanging="118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552</w:t>
            </w:r>
            <w:r w:rsidRPr="003713FD">
              <w:rPr>
                <w:sz w:val="22"/>
                <w:szCs w:val="22"/>
              </w:rPr>
              <w:t>520,62</w:t>
            </w:r>
          </w:p>
        </w:tc>
        <w:tc>
          <w:tcPr>
            <w:tcW w:w="3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13FD" w:rsidRPr="003713FD" w:rsidRDefault="003713FD" w:rsidP="003713FD">
            <w:pPr>
              <w:spacing w:line="240" w:lineRule="auto"/>
              <w:ind w:hanging="11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54</w:t>
            </w:r>
            <w:r w:rsidRPr="003713FD">
              <w:rPr>
                <w:sz w:val="22"/>
                <w:szCs w:val="22"/>
              </w:rPr>
              <w:t>348,66</w:t>
            </w:r>
          </w:p>
        </w:tc>
        <w:tc>
          <w:tcPr>
            <w:tcW w:w="3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13FD" w:rsidRPr="003713FD" w:rsidRDefault="003713FD" w:rsidP="003713FD">
            <w:pPr>
              <w:spacing w:line="240" w:lineRule="auto"/>
              <w:ind w:hanging="121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53</w:t>
            </w:r>
            <w:r w:rsidRPr="003713FD">
              <w:rPr>
                <w:sz w:val="22"/>
                <w:szCs w:val="22"/>
              </w:rPr>
              <w:t>617,38</w:t>
            </w:r>
          </w:p>
        </w:tc>
        <w:tc>
          <w:tcPr>
            <w:tcW w:w="3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13FD" w:rsidRPr="003713FD" w:rsidRDefault="003713FD" w:rsidP="003713FD">
            <w:pPr>
              <w:spacing w:line="240" w:lineRule="auto"/>
              <w:ind w:hanging="12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56</w:t>
            </w:r>
            <w:r w:rsidRPr="003713FD">
              <w:rPr>
                <w:sz w:val="22"/>
                <w:szCs w:val="22"/>
              </w:rPr>
              <w:t>189,23</w:t>
            </w:r>
          </w:p>
        </w:tc>
        <w:tc>
          <w:tcPr>
            <w:tcW w:w="3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13FD" w:rsidRPr="003713FD" w:rsidRDefault="003713FD" w:rsidP="003713FD">
            <w:pPr>
              <w:spacing w:line="240" w:lineRule="auto"/>
              <w:ind w:hanging="124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61</w:t>
            </w:r>
            <w:r w:rsidRPr="003713FD">
              <w:rPr>
                <w:sz w:val="22"/>
                <w:szCs w:val="22"/>
              </w:rPr>
              <w:t>790,02</w:t>
            </w:r>
          </w:p>
        </w:tc>
        <w:tc>
          <w:tcPr>
            <w:tcW w:w="3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13FD" w:rsidRPr="003713FD" w:rsidRDefault="003713FD" w:rsidP="003713FD">
            <w:pPr>
              <w:spacing w:line="240" w:lineRule="auto"/>
              <w:ind w:hanging="126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64</w:t>
            </w:r>
            <w:r w:rsidRPr="003713FD">
              <w:rPr>
                <w:sz w:val="22"/>
                <w:szCs w:val="22"/>
              </w:rPr>
              <w:t>319,00 &lt;*&gt;</w:t>
            </w:r>
          </w:p>
        </w:tc>
        <w:tc>
          <w:tcPr>
            <w:tcW w:w="3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13FD" w:rsidRPr="003713FD" w:rsidRDefault="003713FD" w:rsidP="003713FD">
            <w:pPr>
              <w:spacing w:line="240" w:lineRule="auto"/>
              <w:ind w:hanging="12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64</w:t>
            </w:r>
            <w:r w:rsidRPr="003713FD">
              <w:rPr>
                <w:sz w:val="22"/>
                <w:szCs w:val="22"/>
              </w:rPr>
              <w:t>122,42</w:t>
            </w:r>
          </w:p>
        </w:tc>
        <w:tc>
          <w:tcPr>
            <w:tcW w:w="3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13FD" w:rsidRPr="003713FD" w:rsidRDefault="003713FD" w:rsidP="003713FD">
            <w:pPr>
              <w:spacing w:line="240" w:lineRule="auto"/>
              <w:ind w:hanging="13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67</w:t>
            </w:r>
            <w:r w:rsidRPr="003713FD">
              <w:rPr>
                <w:sz w:val="22"/>
                <w:szCs w:val="22"/>
              </w:rPr>
              <w:t>858,01</w:t>
            </w:r>
          </w:p>
        </w:tc>
        <w:tc>
          <w:tcPr>
            <w:tcW w:w="3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13FD" w:rsidRPr="003713FD" w:rsidRDefault="003713FD" w:rsidP="003713FD">
            <w:pPr>
              <w:spacing w:line="240" w:lineRule="auto"/>
              <w:ind w:hanging="131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</w:t>
            </w:r>
            <w:r w:rsidRPr="003713FD">
              <w:rPr>
                <w:sz w:val="22"/>
                <w:szCs w:val="22"/>
              </w:rPr>
              <w:t>125,11</w:t>
            </w:r>
          </w:p>
        </w:tc>
        <w:tc>
          <w:tcPr>
            <w:tcW w:w="3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13FD" w:rsidRPr="003713FD" w:rsidRDefault="003713FD" w:rsidP="003713FD">
            <w:pPr>
              <w:spacing w:line="240" w:lineRule="auto"/>
              <w:ind w:hanging="13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</w:t>
            </w:r>
            <w:r w:rsidRPr="003713FD">
              <w:rPr>
                <w:sz w:val="22"/>
                <w:szCs w:val="22"/>
              </w:rPr>
              <w:t>164,11</w:t>
            </w:r>
          </w:p>
        </w:tc>
        <w:tc>
          <w:tcPr>
            <w:tcW w:w="3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13FD" w:rsidRPr="003713FD" w:rsidRDefault="003713FD" w:rsidP="003713FD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3713FD">
              <w:rPr>
                <w:sz w:val="22"/>
                <w:szCs w:val="22"/>
              </w:rPr>
              <w:t>0,00</w:t>
            </w:r>
          </w:p>
        </w:tc>
        <w:tc>
          <w:tcPr>
            <w:tcW w:w="3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13FD" w:rsidRPr="003713FD" w:rsidRDefault="003713FD" w:rsidP="003713FD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3713FD">
              <w:rPr>
                <w:sz w:val="22"/>
                <w:szCs w:val="22"/>
              </w:rPr>
              <w:t>0,00</w:t>
            </w:r>
          </w:p>
        </w:tc>
      </w:tr>
      <w:tr w:rsidR="003713FD" w:rsidRPr="00951767" w:rsidTr="00E64A4F">
        <w:trPr>
          <w:trHeight w:val="315"/>
        </w:trPr>
        <w:tc>
          <w:tcPr>
            <w:tcW w:w="58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3FD" w:rsidRPr="00951767" w:rsidRDefault="003713FD" w:rsidP="003713F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13FD" w:rsidRPr="00951767" w:rsidRDefault="003713FD" w:rsidP="003713F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1767">
              <w:rPr>
                <w:rFonts w:ascii="Times New Roman" w:eastAsia="Times New Roman" w:hAnsi="Times New Roman" w:cs="Times New Roman"/>
                <w:sz w:val="22"/>
                <w:szCs w:val="22"/>
              </w:rPr>
              <w:t>Другие источники:</w:t>
            </w:r>
          </w:p>
        </w:tc>
        <w:tc>
          <w:tcPr>
            <w:tcW w:w="3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13FD" w:rsidRPr="003713FD" w:rsidRDefault="003713FD" w:rsidP="003713FD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3713FD">
              <w:rPr>
                <w:sz w:val="22"/>
                <w:szCs w:val="22"/>
              </w:rPr>
              <w:t> 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13FD" w:rsidRPr="003713FD" w:rsidRDefault="003713FD" w:rsidP="003713FD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3713FD">
              <w:rPr>
                <w:sz w:val="22"/>
                <w:szCs w:val="22"/>
              </w:rPr>
              <w:t> 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13FD" w:rsidRPr="003713FD" w:rsidRDefault="003713FD" w:rsidP="003713FD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3713FD">
              <w:rPr>
                <w:sz w:val="22"/>
                <w:szCs w:val="22"/>
              </w:rPr>
              <w:t> 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13FD" w:rsidRPr="003713FD" w:rsidRDefault="003713FD" w:rsidP="003713FD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3713FD">
              <w:rPr>
                <w:sz w:val="22"/>
                <w:szCs w:val="22"/>
              </w:rPr>
              <w:t> 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13FD" w:rsidRPr="003713FD" w:rsidRDefault="003713FD" w:rsidP="003713FD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3713FD">
              <w:rPr>
                <w:sz w:val="22"/>
                <w:szCs w:val="22"/>
              </w:rPr>
              <w:t> 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13FD" w:rsidRPr="003713FD" w:rsidRDefault="003713FD" w:rsidP="003713FD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3713FD">
              <w:rPr>
                <w:sz w:val="22"/>
                <w:szCs w:val="22"/>
              </w:rPr>
              <w:t> 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13FD" w:rsidRPr="003713FD" w:rsidRDefault="003713FD" w:rsidP="003713FD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3713FD">
              <w:rPr>
                <w:sz w:val="22"/>
                <w:szCs w:val="22"/>
              </w:rPr>
              <w:t> 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13FD" w:rsidRPr="003713FD" w:rsidRDefault="003713FD" w:rsidP="003713FD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3713FD">
              <w:rPr>
                <w:sz w:val="22"/>
                <w:szCs w:val="22"/>
              </w:rPr>
              <w:t> 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13FD" w:rsidRPr="003713FD" w:rsidRDefault="003713FD" w:rsidP="003713FD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3713FD">
              <w:rPr>
                <w:sz w:val="22"/>
                <w:szCs w:val="22"/>
              </w:rPr>
              <w:t> 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13FD" w:rsidRPr="003713FD" w:rsidRDefault="003713FD" w:rsidP="003713FD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3713FD">
              <w:rPr>
                <w:sz w:val="22"/>
                <w:szCs w:val="22"/>
              </w:rPr>
              <w:t> 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13FD" w:rsidRPr="003713FD" w:rsidRDefault="003713FD" w:rsidP="003713FD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3713FD">
              <w:rPr>
                <w:sz w:val="22"/>
                <w:szCs w:val="22"/>
              </w:rPr>
              <w:t> 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13FD" w:rsidRPr="003713FD" w:rsidRDefault="003713FD" w:rsidP="003713FD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3713FD">
              <w:rPr>
                <w:sz w:val="22"/>
                <w:szCs w:val="22"/>
              </w:rPr>
              <w:t> </w:t>
            </w:r>
          </w:p>
        </w:tc>
      </w:tr>
      <w:tr w:rsidR="003713FD" w:rsidRPr="00951767" w:rsidTr="006914EC">
        <w:trPr>
          <w:trHeight w:val="273"/>
        </w:trPr>
        <w:tc>
          <w:tcPr>
            <w:tcW w:w="58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3FD" w:rsidRPr="00951767" w:rsidRDefault="003713FD" w:rsidP="003713F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5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13FD" w:rsidRPr="00951767" w:rsidRDefault="003713FD" w:rsidP="003713FD">
            <w:pPr>
              <w:spacing w:line="240" w:lineRule="auto"/>
              <w:ind w:right="-111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1767">
              <w:rPr>
                <w:rFonts w:ascii="Times New Roman" w:eastAsia="Times New Roman" w:hAnsi="Times New Roman" w:cs="Times New Roman"/>
                <w:sz w:val="22"/>
                <w:szCs w:val="22"/>
              </w:rPr>
              <w:t>федеральный бюджет</w:t>
            </w:r>
            <w:r w:rsidRPr="00951767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(по согласованию (прогноз)</w:t>
            </w:r>
          </w:p>
        </w:tc>
        <w:tc>
          <w:tcPr>
            <w:tcW w:w="3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13FD" w:rsidRPr="003713FD" w:rsidRDefault="003713FD" w:rsidP="003713FD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3713FD">
              <w:rPr>
                <w:sz w:val="22"/>
                <w:szCs w:val="22"/>
              </w:rPr>
              <w:t>0,00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13FD" w:rsidRPr="003713FD" w:rsidRDefault="003713FD" w:rsidP="003713FD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3713FD">
              <w:rPr>
                <w:sz w:val="22"/>
                <w:szCs w:val="22"/>
              </w:rPr>
              <w:t>0,00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13FD" w:rsidRPr="003713FD" w:rsidRDefault="003713FD" w:rsidP="003713FD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3713FD">
              <w:rPr>
                <w:sz w:val="22"/>
                <w:szCs w:val="22"/>
              </w:rPr>
              <w:t>0,00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13FD" w:rsidRPr="003713FD" w:rsidRDefault="003713FD" w:rsidP="003713FD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3713FD">
              <w:rPr>
                <w:sz w:val="22"/>
                <w:szCs w:val="22"/>
              </w:rPr>
              <w:t>0,00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13FD" w:rsidRPr="003713FD" w:rsidRDefault="003713FD" w:rsidP="003713FD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3713FD">
              <w:rPr>
                <w:sz w:val="22"/>
                <w:szCs w:val="22"/>
              </w:rPr>
              <w:t>0,00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13FD" w:rsidRPr="003713FD" w:rsidRDefault="003713FD" w:rsidP="003713FD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3713FD">
              <w:rPr>
                <w:sz w:val="22"/>
                <w:szCs w:val="22"/>
              </w:rPr>
              <w:t>0,00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13FD" w:rsidRPr="003713FD" w:rsidRDefault="003713FD" w:rsidP="003713FD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3713FD">
              <w:rPr>
                <w:sz w:val="22"/>
                <w:szCs w:val="22"/>
              </w:rPr>
              <w:t>0,00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13FD" w:rsidRPr="003713FD" w:rsidRDefault="003713FD" w:rsidP="003713FD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3713FD">
              <w:rPr>
                <w:sz w:val="22"/>
                <w:szCs w:val="22"/>
              </w:rPr>
              <w:t>0,00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13FD" w:rsidRPr="003713FD" w:rsidRDefault="003713FD" w:rsidP="003713FD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3713FD">
              <w:rPr>
                <w:sz w:val="22"/>
                <w:szCs w:val="22"/>
              </w:rPr>
              <w:t>0,00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13FD" w:rsidRPr="003713FD" w:rsidRDefault="003713FD" w:rsidP="003713FD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3713FD">
              <w:rPr>
                <w:sz w:val="22"/>
                <w:szCs w:val="22"/>
              </w:rPr>
              <w:t>0,00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13FD" w:rsidRPr="003713FD" w:rsidRDefault="003713FD" w:rsidP="003713FD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3713FD">
              <w:rPr>
                <w:sz w:val="22"/>
                <w:szCs w:val="22"/>
              </w:rPr>
              <w:t>0,00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13FD" w:rsidRPr="003713FD" w:rsidRDefault="003713FD" w:rsidP="003713FD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3713FD">
              <w:rPr>
                <w:sz w:val="22"/>
                <w:szCs w:val="22"/>
              </w:rPr>
              <w:t>0,00</w:t>
            </w:r>
          </w:p>
        </w:tc>
      </w:tr>
      <w:tr w:rsidR="003713FD" w:rsidRPr="00951767" w:rsidTr="00D83A70">
        <w:trPr>
          <w:trHeight w:val="630"/>
        </w:trPr>
        <w:tc>
          <w:tcPr>
            <w:tcW w:w="58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3FD" w:rsidRPr="00951767" w:rsidRDefault="003713FD" w:rsidP="003713F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13FD" w:rsidRPr="00951767" w:rsidRDefault="003713FD" w:rsidP="003713FD">
            <w:pPr>
              <w:spacing w:line="240" w:lineRule="auto"/>
              <w:ind w:right="-111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1767">
              <w:rPr>
                <w:rFonts w:ascii="Times New Roman" w:eastAsia="Times New Roman" w:hAnsi="Times New Roman" w:cs="Times New Roman"/>
                <w:sz w:val="22"/>
                <w:szCs w:val="22"/>
              </w:rPr>
              <w:t>бюджет Томской области</w:t>
            </w:r>
            <w:r w:rsidRPr="00951767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(по согласованию (прогноз)</w:t>
            </w:r>
          </w:p>
        </w:tc>
        <w:tc>
          <w:tcPr>
            <w:tcW w:w="3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13FD" w:rsidRPr="003713FD" w:rsidRDefault="003713FD" w:rsidP="003713FD">
            <w:pPr>
              <w:spacing w:line="240" w:lineRule="auto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Pr="003713FD">
              <w:rPr>
                <w:sz w:val="22"/>
                <w:szCs w:val="22"/>
              </w:rPr>
              <w:t>853,96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13FD" w:rsidRPr="003713FD" w:rsidRDefault="003713FD" w:rsidP="003713FD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3713FD">
              <w:rPr>
                <w:sz w:val="22"/>
                <w:szCs w:val="22"/>
              </w:rPr>
              <w:t>0,00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13FD" w:rsidRPr="003713FD" w:rsidRDefault="003713FD" w:rsidP="003713FD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3713FD">
              <w:rPr>
                <w:sz w:val="22"/>
                <w:szCs w:val="22"/>
              </w:rPr>
              <w:t>0,00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13FD" w:rsidRPr="003713FD" w:rsidRDefault="003713FD" w:rsidP="003713FD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3713FD">
              <w:rPr>
                <w:sz w:val="22"/>
                <w:szCs w:val="22"/>
              </w:rPr>
              <w:t>0,00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13FD" w:rsidRPr="003713FD" w:rsidRDefault="003713FD" w:rsidP="003713FD">
            <w:pPr>
              <w:spacing w:line="240" w:lineRule="auto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Pr="003713FD">
              <w:rPr>
                <w:sz w:val="22"/>
                <w:szCs w:val="22"/>
              </w:rPr>
              <w:t>853,96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13FD" w:rsidRPr="003713FD" w:rsidRDefault="003713FD" w:rsidP="003713FD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3713FD">
              <w:rPr>
                <w:sz w:val="22"/>
                <w:szCs w:val="22"/>
              </w:rPr>
              <w:t>0,00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13FD" w:rsidRPr="003713FD" w:rsidRDefault="003713FD" w:rsidP="003713FD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3713FD">
              <w:rPr>
                <w:sz w:val="22"/>
                <w:szCs w:val="22"/>
              </w:rPr>
              <w:t>0,00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13FD" w:rsidRPr="003713FD" w:rsidRDefault="003713FD" w:rsidP="003713FD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3713FD">
              <w:rPr>
                <w:sz w:val="22"/>
                <w:szCs w:val="22"/>
              </w:rPr>
              <w:t>0,00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13FD" w:rsidRPr="003713FD" w:rsidRDefault="003713FD" w:rsidP="003713FD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3713FD">
              <w:rPr>
                <w:sz w:val="22"/>
                <w:szCs w:val="22"/>
              </w:rPr>
              <w:t>0,00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13FD" w:rsidRPr="003713FD" w:rsidRDefault="003713FD" w:rsidP="003713FD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3713FD">
              <w:rPr>
                <w:sz w:val="22"/>
                <w:szCs w:val="22"/>
              </w:rPr>
              <w:t>0,00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13FD" w:rsidRPr="003713FD" w:rsidRDefault="003713FD" w:rsidP="003713FD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3713FD">
              <w:rPr>
                <w:sz w:val="22"/>
                <w:szCs w:val="22"/>
              </w:rPr>
              <w:t>0,00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13FD" w:rsidRPr="003713FD" w:rsidRDefault="003713FD" w:rsidP="003713FD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3713FD">
              <w:rPr>
                <w:sz w:val="22"/>
                <w:szCs w:val="22"/>
              </w:rPr>
              <w:t>0,00</w:t>
            </w:r>
          </w:p>
        </w:tc>
      </w:tr>
      <w:tr w:rsidR="003713FD" w:rsidRPr="00951767" w:rsidTr="00D83A70">
        <w:trPr>
          <w:trHeight w:val="630"/>
        </w:trPr>
        <w:tc>
          <w:tcPr>
            <w:tcW w:w="58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3FD" w:rsidRPr="00951767" w:rsidRDefault="003713FD" w:rsidP="003713F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5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13FD" w:rsidRPr="00951767" w:rsidRDefault="003713FD" w:rsidP="003713FD">
            <w:pPr>
              <w:spacing w:line="240" w:lineRule="auto"/>
              <w:ind w:right="-111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1767">
              <w:rPr>
                <w:rFonts w:ascii="Times New Roman" w:eastAsia="Times New Roman" w:hAnsi="Times New Roman" w:cs="Times New Roman"/>
                <w:sz w:val="22"/>
                <w:szCs w:val="22"/>
              </w:rPr>
              <w:t>внебюджетные источники</w:t>
            </w:r>
            <w:r w:rsidRPr="00951767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(по согласованию (прогноз)</w:t>
            </w:r>
          </w:p>
        </w:tc>
        <w:tc>
          <w:tcPr>
            <w:tcW w:w="3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13FD" w:rsidRPr="003713FD" w:rsidRDefault="003713FD" w:rsidP="003713FD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3713FD">
              <w:rPr>
                <w:sz w:val="22"/>
                <w:szCs w:val="22"/>
              </w:rPr>
              <w:t>0,00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13FD" w:rsidRPr="003713FD" w:rsidRDefault="003713FD" w:rsidP="003713FD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3713FD">
              <w:rPr>
                <w:sz w:val="22"/>
                <w:szCs w:val="22"/>
              </w:rPr>
              <w:t>0,00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13FD" w:rsidRPr="003713FD" w:rsidRDefault="003713FD" w:rsidP="003713FD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3713FD">
              <w:rPr>
                <w:sz w:val="22"/>
                <w:szCs w:val="22"/>
              </w:rPr>
              <w:t>0,00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13FD" w:rsidRPr="003713FD" w:rsidRDefault="003713FD" w:rsidP="003713FD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3713FD">
              <w:rPr>
                <w:sz w:val="22"/>
                <w:szCs w:val="22"/>
              </w:rPr>
              <w:t>0,00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13FD" w:rsidRPr="003713FD" w:rsidRDefault="003713FD" w:rsidP="003713FD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3713FD">
              <w:rPr>
                <w:sz w:val="22"/>
                <w:szCs w:val="22"/>
              </w:rPr>
              <w:t>0,00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13FD" w:rsidRPr="003713FD" w:rsidRDefault="003713FD" w:rsidP="003713FD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3713FD">
              <w:rPr>
                <w:sz w:val="22"/>
                <w:szCs w:val="22"/>
              </w:rPr>
              <w:t>0,00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13FD" w:rsidRPr="003713FD" w:rsidRDefault="003713FD" w:rsidP="003713FD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3713FD">
              <w:rPr>
                <w:sz w:val="22"/>
                <w:szCs w:val="22"/>
              </w:rPr>
              <w:t>0,00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13FD" w:rsidRPr="003713FD" w:rsidRDefault="003713FD" w:rsidP="003713FD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3713FD">
              <w:rPr>
                <w:sz w:val="22"/>
                <w:szCs w:val="22"/>
              </w:rPr>
              <w:t>0,00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13FD" w:rsidRPr="003713FD" w:rsidRDefault="003713FD" w:rsidP="003713FD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3713FD">
              <w:rPr>
                <w:sz w:val="22"/>
                <w:szCs w:val="22"/>
              </w:rPr>
              <w:t>0,00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13FD" w:rsidRPr="003713FD" w:rsidRDefault="003713FD" w:rsidP="003713FD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3713FD">
              <w:rPr>
                <w:sz w:val="22"/>
                <w:szCs w:val="22"/>
              </w:rPr>
              <w:t>0,00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13FD" w:rsidRPr="003713FD" w:rsidRDefault="003713FD" w:rsidP="003713FD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3713FD">
              <w:rPr>
                <w:sz w:val="22"/>
                <w:szCs w:val="22"/>
              </w:rPr>
              <w:t>0,00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13FD" w:rsidRPr="003713FD" w:rsidRDefault="003713FD" w:rsidP="003713FD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3713FD">
              <w:rPr>
                <w:sz w:val="22"/>
                <w:szCs w:val="22"/>
              </w:rPr>
              <w:t>0,00</w:t>
            </w:r>
          </w:p>
        </w:tc>
      </w:tr>
      <w:tr w:rsidR="003713FD" w:rsidRPr="00951767" w:rsidTr="00D83A70">
        <w:trPr>
          <w:trHeight w:val="315"/>
        </w:trPr>
        <w:tc>
          <w:tcPr>
            <w:tcW w:w="58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3FD" w:rsidRPr="00951767" w:rsidRDefault="003713FD" w:rsidP="003713F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13FD" w:rsidRPr="00951767" w:rsidRDefault="003713FD" w:rsidP="003713F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1767">
              <w:rPr>
                <w:rFonts w:ascii="Times New Roman" w:eastAsia="Times New Roman" w:hAnsi="Times New Roman" w:cs="Times New Roman"/>
                <w:sz w:val="22"/>
                <w:szCs w:val="22"/>
              </w:rPr>
              <w:t>Всего:</w:t>
            </w:r>
          </w:p>
        </w:tc>
        <w:tc>
          <w:tcPr>
            <w:tcW w:w="3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13FD" w:rsidRPr="003713FD" w:rsidRDefault="003713FD" w:rsidP="003713FD">
            <w:pPr>
              <w:spacing w:line="240" w:lineRule="auto"/>
              <w:ind w:hanging="11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554</w:t>
            </w:r>
            <w:r w:rsidRPr="003713FD">
              <w:rPr>
                <w:sz w:val="22"/>
                <w:szCs w:val="22"/>
              </w:rPr>
              <w:t>374,58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13FD" w:rsidRPr="003713FD" w:rsidRDefault="003713FD" w:rsidP="003713FD">
            <w:pPr>
              <w:spacing w:line="240" w:lineRule="auto"/>
              <w:ind w:hanging="11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54</w:t>
            </w:r>
            <w:r w:rsidRPr="003713FD">
              <w:rPr>
                <w:sz w:val="22"/>
                <w:szCs w:val="22"/>
              </w:rPr>
              <w:t>348,66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13FD" w:rsidRPr="003713FD" w:rsidRDefault="003713FD" w:rsidP="003713FD">
            <w:pPr>
              <w:spacing w:line="240" w:lineRule="auto"/>
              <w:ind w:hanging="121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53</w:t>
            </w:r>
            <w:r w:rsidRPr="003713FD">
              <w:rPr>
                <w:sz w:val="22"/>
                <w:szCs w:val="22"/>
              </w:rPr>
              <w:t>617,38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13FD" w:rsidRPr="003713FD" w:rsidRDefault="003713FD" w:rsidP="003713FD">
            <w:pPr>
              <w:spacing w:line="240" w:lineRule="auto"/>
              <w:ind w:hanging="12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56</w:t>
            </w:r>
            <w:r w:rsidRPr="003713FD">
              <w:rPr>
                <w:sz w:val="22"/>
                <w:szCs w:val="22"/>
              </w:rPr>
              <w:t>189,23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13FD" w:rsidRPr="003713FD" w:rsidRDefault="003713FD" w:rsidP="003713FD">
            <w:pPr>
              <w:spacing w:line="240" w:lineRule="auto"/>
              <w:ind w:hanging="124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63</w:t>
            </w:r>
            <w:r w:rsidRPr="003713FD">
              <w:rPr>
                <w:sz w:val="22"/>
                <w:szCs w:val="22"/>
              </w:rPr>
              <w:t>643,98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13FD" w:rsidRPr="003713FD" w:rsidRDefault="003713FD" w:rsidP="003713FD">
            <w:pPr>
              <w:spacing w:line="240" w:lineRule="auto"/>
              <w:ind w:hanging="126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64</w:t>
            </w:r>
            <w:r w:rsidRPr="003713FD">
              <w:rPr>
                <w:sz w:val="22"/>
                <w:szCs w:val="22"/>
              </w:rPr>
              <w:t>319,00 &lt;*&gt;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13FD" w:rsidRPr="003713FD" w:rsidRDefault="003713FD" w:rsidP="003713FD">
            <w:pPr>
              <w:spacing w:line="240" w:lineRule="auto"/>
              <w:ind w:hanging="12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64</w:t>
            </w:r>
            <w:r w:rsidRPr="003713FD">
              <w:rPr>
                <w:sz w:val="22"/>
                <w:szCs w:val="22"/>
              </w:rPr>
              <w:t>122,42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13FD" w:rsidRPr="003713FD" w:rsidRDefault="003713FD" w:rsidP="003713FD">
            <w:pPr>
              <w:spacing w:line="240" w:lineRule="auto"/>
              <w:ind w:hanging="13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67</w:t>
            </w:r>
            <w:r w:rsidRPr="003713FD">
              <w:rPr>
                <w:sz w:val="22"/>
                <w:szCs w:val="22"/>
              </w:rPr>
              <w:t>858,01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13FD" w:rsidRPr="003713FD" w:rsidRDefault="003713FD" w:rsidP="003713FD">
            <w:pPr>
              <w:spacing w:line="240" w:lineRule="auto"/>
              <w:ind w:hanging="131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</w:t>
            </w:r>
            <w:r w:rsidRPr="003713FD">
              <w:rPr>
                <w:sz w:val="22"/>
                <w:szCs w:val="22"/>
              </w:rPr>
              <w:t>125,11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13FD" w:rsidRPr="003713FD" w:rsidRDefault="003713FD" w:rsidP="003713FD">
            <w:pPr>
              <w:spacing w:line="240" w:lineRule="auto"/>
              <w:ind w:hanging="13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</w:t>
            </w:r>
            <w:r w:rsidRPr="003713FD">
              <w:rPr>
                <w:sz w:val="22"/>
                <w:szCs w:val="22"/>
              </w:rPr>
              <w:t>164,11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13FD" w:rsidRPr="003713FD" w:rsidRDefault="003713FD" w:rsidP="003713FD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3713FD">
              <w:rPr>
                <w:sz w:val="22"/>
                <w:szCs w:val="22"/>
              </w:rPr>
              <w:t>0,00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13FD" w:rsidRPr="003713FD" w:rsidRDefault="003713FD" w:rsidP="003713FD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3713FD">
              <w:rPr>
                <w:sz w:val="22"/>
                <w:szCs w:val="22"/>
              </w:rPr>
              <w:t>0,00</w:t>
            </w:r>
            <w:r>
              <w:rPr>
                <w:sz w:val="22"/>
                <w:szCs w:val="22"/>
              </w:rPr>
              <w:t>»</w:t>
            </w:r>
          </w:p>
        </w:tc>
      </w:tr>
    </w:tbl>
    <w:p w:rsidR="00951767" w:rsidRDefault="00951767" w:rsidP="003E12E0">
      <w:pPr>
        <w:widowControl w:val="0"/>
        <w:autoSpaceDE w:val="0"/>
        <w:autoSpaceDN w:val="0"/>
        <w:adjustRightInd w:val="0"/>
        <w:spacing w:line="240" w:lineRule="auto"/>
        <w:ind w:firstLine="54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951767" w:rsidRDefault="00951767" w:rsidP="003E12E0">
      <w:pPr>
        <w:widowControl w:val="0"/>
        <w:autoSpaceDE w:val="0"/>
        <w:autoSpaceDN w:val="0"/>
        <w:adjustRightInd w:val="0"/>
        <w:spacing w:line="240" w:lineRule="auto"/>
        <w:ind w:firstLine="54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22282F" w:rsidRPr="00833C48" w:rsidRDefault="0022282F" w:rsidP="007F11F0">
      <w:pPr>
        <w:widowControl w:val="0"/>
        <w:spacing w:line="240" w:lineRule="auto"/>
        <w:ind w:hanging="426"/>
        <w:rPr>
          <w:sz w:val="22"/>
          <w:szCs w:val="22"/>
        </w:rPr>
      </w:pPr>
    </w:p>
    <w:sectPr w:rsidR="0022282F" w:rsidRPr="00833C48" w:rsidSect="008D6EC9">
      <w:headerReference w:type="even" r:id="rId7"/>
      <w:headerReference w:type="default" r:id="rId8"/>
      <w:footerReference w:type="default" r:id="rId9"/>
      <w:footerReference w:type="first" r:id="rId10"/>
      <w:pgSz w:w="16838" w:h="11906" w:orient="landscape"/>
      <w:pgMar w:top="1134" w:right="1134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30533" w:rsidRDefault="00E30533">
      <w:r>
        <w:separator/>
      </w:r>
    </w:p>
  </w:endnote>
  <w:endnote w:type="continuationSeparator" w:id="0">
    <w:p w:rsidR="00E30533" w:rsidRDefault="00E305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4A4F" w:rsidRDefault="00E64A4F">
    <w:pPr>
      <w:pStyle w:val="a5"/>
    </w:pPr>
    <w:r w:rsidRPr="00A93EA7">
      <w:rPr>
        <w:sz w:val="20"/>
        <w:szCs w:val="20"/>
      </w:rPr>
      <w:t>Внутренний номер: 0243463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4A4F" w:rsidRDefault="00E64A4F">
    <w:pPr>
      <w:pStyle w:val="a5"/>
    </w:pPr>
    <w:r w:rsidRPr="00A93EA7">
      <w:rPr>
        <w:sz w:val="20"/>
        <w:szCs w:val="20"/>
      </w:rPr>
      <w:t>В</w:t>
    </w:r>
    <w:r w:rsidR="003713FD">
      <w:rPr>
        <w:sz w:val="20"/>
        <w:szCs w:val="20"/>
      </w:rPr>
      <w:t>нутренний номер: 0253839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30533" w:rsidRDefault="00E30533">
      <w:r>
        <w:separator/>
      </w:r>
    </w:p>
  </w:footnote>
  <w:footnote w:type="continuationSeparator" w:id="0">
    <w:p w:rsidR="00E30533" w:rsidRDefault="00E305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793F" w:rsidRDefault="0063793F" w:rsidP="006D0C90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63793F" w:rsidRDefault="0063793F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793F" w:rsidRPr="00972CC8" w:rsidRDefault="0063793F" w:rsidP="006D0C90">
    <w:pPr>
      <w:pStyle w:val="a3"/>
      <w:framePr w:wrap="around" w:vAnchor="text" w:hAnchor="margin" w:xAlign="center" w:y="1"/>
      <w:rPr>
        <w:rStyle w:val="a4"/>
        <w:sz w:val="24"/>
        <w:szCs w:val="24"/>
      </w:rPr>
    </w:pPr>
    <w:r w:rsidRPr="00972CC8">
      <w:rPr>
        <w:rStyle w:val="a4"/>
        <w:sz w:val="24"/>
        <w:szCs w:val="24"/>
      </w:rPr>
      <w:fldChar w:fldCharType="begin"/>
    </w:r>
    <w:r w:rsidRPr="00972CC8">
      <w:rPr>
        <w:rStyle w:val="a4"/>
        <w:sz w:val="24"/>
        <w:szCs w:val="24"/>
      </w:rPr>
      <w:instrText xml:space="preserve">PAGE  </w:instrText>
    </w:r>
    <w:r w:rsidRPr="00972CC8">
      <w:rPr>
        <w:rStyle w:val="a4"/>
        <w:sz w:val="24"/>
        <w:szCs w:val="24"/>
      </w:rPr>
      <w:fldChar w:fldCharType="separate"/>
    </w:r>
    <w:r w:rsidR="003713FD">
      <w:rPr>
        <w:rStyle w:val="a4"/>
        <w:noProof/>
        <w:sz w:val="24"/>
        <w:szCs w:val="24"/>
      </w:rPr>
      <w:t>3</w:t>
    </w:r>
    <w:r w:rsidRPr="00972CC8">
      <w:rPr>
        <w:rStyle w:val="a4"/>
        <w:sz w:val="24"/>
        <w:szCs w:val="24"/>
      </w:rPr>
      <w:fldChar w:fldCharType="end"/>
    </w:r>
  </w:p>
  <w:p w:rsidR="0063793F" w:rsidRDefault="0063793F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581"/>
    <w:rsid w:val="00000D5D"/>
    <w:rsid w:val="00033FDB"/>
    <w:rsid w:val="0005025F"/>
    <w:rsid w:val="00054414"/>
    <w:rsid w:val="00055C3A"/>
    <w:rsid w:val="0007296D"/>
    <w:rsid w:val="00091065"/>
    <w:rsid w:val="00096421"/>
    <w:rsid w:val="000A4B15"/>
    <w:rsid w:val="000A50B1"/>
    <w:rsid w:val="000B11F2"/>
    <w:rsid w:val="000B59D6"/>
    <w:rsid w:val="000C189F"/>
    <w:rsid w:val="000D07A2"/>
    <w:rsid w:val="000D16D7"/>
    <w:rsid w:val="000E41D8"/>
    <w:rsid w:val="000F6355"/>
    <w:rsid w:val="00114505"/>
    <w:rsid w:val="00122227"/>
    <w:rsid w:val="00122841"/>
    <w:rsid w:val="0012346B"/>
    <w:rsid w:val="001332AB"/>
    <w:rsid w:val="00141CF5"/>
    <w:rsid w:val="00147287"/>
    <w:rsid w:val="00151BC9"/>
    <w:rsid w:val="00187036"/>
    <w:rsid w:val="00192484"/>
    <w:rsid w:val="001A438B"/>
    <w:rsid w:val="001B086B"/>
    <w:rsid w:val="001B6037"/>
    <w:rsid w:val="001B65A2"/>
    <w:rsid w:val="001C5B3A"/>
    <w:rsid w:val="001C731B"/>
    <w:rsid w:val="001D03E8"/>
    <w:rsid w:val="001F1E42"/>
    <w:rsid w:val="001F697F"/>
    <w:rsid w:val="00200348"/>
    <w:rsid w:val="002179FA"/>
    <w:rsid w:val="0022256D"/>
    <w:rsid w:val="0022282F"/>
    <w:rsid w:val="002427C3"/>
    <w:rsid w:val="0024380D"/>
    <w:rsid w:val="00244CDE"/>
    <w:rsid w:val="00253EE2"/>
    <w:rsid w:val="00292FE6"/>
    <w:rsid w:val="00293FFF"/>
    <w:rsid w:val="002A09AE"/>
    <w:rsid w:val="002B4AFB"/>
    <w:rsid w:val="002D1CC4"/>
    <w:rsid w:val="002D38BF"/>
    <w:rsid w:val="002D69D2"/>
    <w:rsid w:val="002E1AD6"/>
    <w:rsid w:val="002E5A47"/>
    <w:rsid w:val="002E5C8D"/>
    <w:rsid w:val="00300AE8"/>
    <w:rsid w:val="0031183E"/>
    <w:rsid w:val="00324600"/>
    <w:rsid w:val="003323AC"/>
    <w:rsid w:val="003370D7"/>
    <w:rsid w:val="003601F9"/>
    <w:rsid w:val="00363DAB"/>
    <w:rsid w:val="003713FD"/>
    <w:rsid w:val="00375EE5"/>
    <w:rsid w:val="0039089D"/>
    <w:rsid w:val="0039150B"/>
    <w:rsid w:val="00394443"/>
    <w:rsid w:val="003A4A92"/>
    <w:rsid w:val="003C34C6"/>
    <w:rsid w:val="003C6142"/>
    <w:rsid w:val="003D3189"/>
    <w:rsid w:val="003D7AE4"/>
    <w:rsid w:val="003E0208"/>
    <w:rsid w:val="003E12E0"/>
    <w:rsid w:val="003F0442"/>
    <w:rsid w:val="003F3234"/>
    <w:rsid w:val="00416835"/>
    <w:rsid w:val="00443549"/>
    <w:rsid w:val="00462074"/>
    <w:rsid w:val="00472664"/>
    <w:rsid w:val="00482A6C"/>
    <w:rsid w:val="00484486"/>
    <w:rsid w:val="004D3581"/>
    <w:rsid w:val="004D6BBE"/>
    <w:rsid w:val="004E3F11"/>
    <w:rsid w:val="004E5419"/>
    <w:rsid w:val="004E55A9"/>
    <w:rsid w:val="004F5407"/>
    <w:rsid w:val="00506F1A"/>
    <w:rsid w:val="005108E5"/>
    <w:rsid w:val="00533A24"/>
    <w:rsid w:val="00577BA7"/>
    <w:rsid w:val="0058693C"/>
    <w:rsid w:val="005A4B00"/>
    <w:rsid w:val="005B016C"/>
    <w:rsid w:val="005B18EC"/>
    <w:rsid w:val="005B6D9F"/>
    <w:rsid w:val="005D6EA4"/>
    <w:rsid w:val="005F35FF"/>
    <w:rsid w:val="005F4823"/>
    <w:rsid w:val="005F6014"/>
    <w:rsid w:val="005F6523"/>
    <w:rsid w:val="00613B48"/>
    <w:rsid w:val="0063333C"/>
    <w:rsid w:val="00633F98"/>
    <w:rsid w:val="00634FA3"/>
    <w:rsid w:val="0063793F"/>
    <w:rsid w:val="006641B0"/>
    <w:rsid w:val="0067671B"/>
    <w:rsid w:val="00677496"/>
    <w:rsid w:val="00683984"/>
    <w:rsid w:val="006907C8"/>
    <w:rsid w:val="006914EC"/>
    <w:rsid w:val="00694D63"/>
    <w:rsid w:val="006B2374"/>
    <w:rsid w:val="006B28EB"/>
    <w:rsid w:val="006D0C90"/>
    <w:rsid w:val="006D4E2C"/>
    <w:rsid w:val="006E62A9"/>
    <w:rsid w:val="006F792E"/>
    <w:rsid w:val="00701357"/>
    <w:rsid w:val="00701AC4"/>
    <w:rsid w:val="007064A6"/>
    <w:rsid w:val="00726E4A"/>
    <w:rsid w:val="0072796E"/>
    <w:rsid w:val="00735762"/>
    <w:rsid w:val="00741272"/>
    <w:rsid w:val="00742F64"/>
    <w:rsid w:val="00773A33"/>
    <w:rsid w:val="00775D46"/>
    <w:rsid w:val="0079642C"/>
    <w:rsid w:val="007C2DA8"/>
    <w:rsid w:val="007D2BB2"/>
    <w:rsid w:val="007D52D0"/>
    <w:rsid w:val="007D57E6"/>
    <w:rsid w:val="007E4545"/>
    <w:rsid w:val="007F11F0"/>
    <w:rsid w:val="007F2AB9"/>
    <w:rsid w:val="00813026"/>
    <w:rsid w:val="00833C48"/>
    <w:rsid w:val="0084006A"/>
    <w:rsid w:val="0084265A"/>
    <w:rsid w:val="00843857"/>
    <w:rsid w:val="00851A94"/>
    <w:rsid w:val="00867FDF"/>
    <w:rsid w:val="008A12F0"/>
    <w:rsid w:val="008C42DB"/>
    <w:rsid w:val="008C75EC"/>
    <w:rsid w:val="008D6EC9"/>
    <w:rsid w:val="008F0B47"/>
    <w:rsid w:val="00913230"/>
    <w:rsid w:val="0092394F"/>
    <w:rsid w:val="009271D1"/>
    <w:rsid w:val="0093522F"/>
    <w:rsid w:val="00937518"/>
    <w:rsid w:val="00951767"/>
    <w:rsid w:val="0095653A"/>
    <w:rsid w:val="00964E40"/>
    <w:rsid w:val="00966BDC"/>
    <w:rsid w:val="00972CC8"/>
    <w:rsid w:val="0098152E"/>
    <w:rsid w:val="00985A94"/>
    <w:rsid w:val="00997804"/>
    <w:rsid w:val="009C1D75"/>
    <w:rsid w:val="009D688B"/>
    <w:rsid w:val="009E1028"/>
    <w:rsid w:val="009E286E"/>
    <w:rsid w:val="009F73F9"/>
    <w:rsid w:val="00A1583F"/>
    <w:rsid w:val="00A24A12"/>
    <w:rsid w:val="00A321B6"/>
    <w:rsid w:val="00A5512D"/>
    <w:rsid w:val="00A55F27"/>
    <w:rsid w:val="00A71F37"/>
    <w:rsid w:val="00A722E7"/>
    <w:rsid w:val="00AA219F"/>
    <w:rsid w:val="00AB0D1A"/>
    <w:rsid w:val="00AC2221"/>
    <w:rsid w:val="00AE0022"/>
    <w:rsid w:val="00AE32AD"/>
    <w:rsid w:val="00AF4B6A"/>
    <w:rsid w:val="00B1446A"/>
    <w:rsid w:val="00B1660A"/>
    <w:rsid w:val="00B21B1B"/>
    <w:rsid w:val="00B225AF"/>
    <w:rsid w:val="00B27643"/>
    <w:rsid w:val="00B30D47"/>
    <w:rsid w:val="00B36795"/>
    <w:rsid w:val="00B57454"/>
    <w:rsid w:val="00B77A88"/>
    <w:rsid w:val="00B824D1"/>
    <w:rsid w:val="00B83989"/>
    <w:rsid w:val="00B85473"/>
    <w:rsid w:val="00BA2D8F"/>
    <w:rsid w:val="00BC33A4"/>
    <w:rsid w:val="00BC3868"/>
    <w:rsid w:val="00BC67FE"/>
    <w:rsid w:val="00BE0723"/>
    <w:rsid w:val="00BE081A"/>
    <w:rsid w:val="00BE5403"/>
    <w:rsid w:val="00BE7FF1"/>
    <w:rsid w:val="00BF1A78"/>
    <w:rsid w:val="00BF2D91"/>
    <w:rsid w:val="00C13847"/>
    <w:rsid w:val="00C3416C"/>
    <w:rsid w:val="00C435EF"/>
    <w:rsid w:val="00C50BFF"/>
    <w:rsid w:val="00C54060"/>
    <w:rsid w:val="00C73E5E"/>
    <w:rsid w:val="00C7483E"/>
    <w:rsid w:val="00C774A6"/>
    <w:rsid w:val="00C777F6"/>
    <w:rsid w:val="00CB1DD1"/>
    <w:rsid w:val="00CC226D"/>
    <w:rsid w:val="00CF251B"/>
    <w:rsid w:val="00CF51F3"/>
    <w:rsid w:val="00CF60C2"/>
    <w:rsid w:val="00D059D8"/>
    <w:rsid w:val="00D127B1"/>
    <w:rsid w:val="00D147E2"/>
    <w:rsid w:val="00D15B4B"/>
    <w:rsid w:val="00D24C8C"/>
    <w:rsid w:val="00D33370"/>
    <w:rsid w:val="00D57F86"/>
    <w:rsid w:val="00D63562"/>
    <w:rsid w:val="00D83A70"/>
    <w:rsid w:val="00D942BA"/>
    <w:rsid w:val="00DA12A3"/>
    <w:rsid w:val="00DA2656"/>
    <w:rsid w:val="00DB7618"/>
    <w:rsid w:val="00DC03A1"/>
    <w:rsid w:val="00DC067B"/>
    <w:rsid w:val="00DC5966"/>
    <w:rsid w:val="00DC5CC7"/>
    <w:rsid w:val="00DD50FC"/>
    <w:rsid w:val="00DE16B9"/>
    <w:rsid w:val="00E100ED"/>
    <w:rsid w:val="00E100EE"/>
    <w:rsid w:val="00E135E1"/>
    <w:rsid w:val="00E30098"/>
    <w:rsid w:val="00E30533"/>
    <w:rsid w:val="00E3685B"/>
    <w:rsid w:val="00E5019C"/>
    <w:rsid w:val="00E64A4F"/>
    <w:rsid w:val="00E72619"/>
    <w:rsid w:val="00E72C19"/>
    <w:rsid w:val="00E745D8"/>
    <w:rsid w:val="00E84C9A"/>
    <w:rsid w:val="00E93990"/>
    <w:rsid w:val="00EE5C11"/>
    <w:rsid w:val="00EF0C73"/>
    <w:rsid w:val="00EF30F4"/>
    <w:rsid w:val="00F05121"/>
    <w:rsid w:val="00F120F9"/>
    <w:rsid w:val="00F13FF4"/>
    <w:rsid w:val="00F6079C"/>
    <w:rsid w:val="00F613BB"/>
    <w:rsid w:val="00F63A9A"/>
    <w:rsid w:val="00F63AB8"/>
    <w:rsid w:val="00F74392"/>
    <w:rsid w:val="00F76429"/>
    <w:rsid w:val="00F809D3"/>
    <w:rsid w:val="00F81E33"/>
    <w:rsid w:val="00F837F8"/>
    <w:rsid w:val="00F86976"/>
    <w:rsid w:val="00F94FA1"/>
    <w:rsid w:val="00FA08DF"/>
    <w:rsid w:val="00FC13F2"/>
    <w:rsid w:val="00FD0DE2"/>
    <w:rsid w:val="00FD53A0"/>
    <w:rsid w:val="00FF5C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1C78E04-DA24-4B52-851E-A94C6430F9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3581"/>
    <w:pPr>
      <w:spacing w:line="360" w:lineRule="atLeast"/>
      <w:jc w:val="both"/>
    </w:pPr>
    <w:rPr>
      <w:rFonts w:ascii="Times New Roman CYR" w:eastAsia="Calibri" w:hAnsi="Times New Roman CYR" w:cs="Times New Roman CYR"/>
      <w:sz w:val="28"/>
      <w:szCs w:val="28"/>
    </w:rPr>
  </w:style>
  <w:style w:type="paragraph" w:styleId="3">
    <w:name w:val="heading 3"/>
    <w:basedOn w:val="a"/>
    <w:link w:val="30"/>
    <w:qFormat/>
    <w:rsid w:val="006D4E2C"/>
    <w:pPr>
      <w:spacing w:before="100" w:beforeAutospacing="1" w:after="100" w:afterAutospacing="1" w:line="240" w:lineRule="auto"/>
      <w:jc w:val="left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D3581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ConsPlusNonformat">
    <w:name w:val="ConsPlusNonformat"/>
    <w:rsid w:val="004D3581"/>
    <w:pPr>
      <w:widowControl w:val="0"/>
    </w:pPr>
    <w:rPr>
      <w:rFonts w:ascii="Courier New" w:hAnsi="Courier New" w:cs="Courier New"/>
    </w:rPr>
  </w:style>
  <w:style w:type="paragraph" w:styleId="a3">
    <w:name w:val="header"/>
    <w:basedOn w:val="a"/>
    <w:rsid w:val="000A50B1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0A50B1"/>
  </w:style>
  <w:style w:type="paragraph" w:styleId="a5">
    <w:name w:val="footer"/>
    <w:basedOn w:val="a"/>
    <w:link w:val="a6"/>
    <w:uiPriority w:val="99"/>
    <w:rsid w:val="00972CC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rsid w:val="00972CC8"/>
    <w:rPr>
      <w:rFonts w:ascii="Times New Roman CYR" w:eastAsia="Calibri" w:hAnsi="Times New Roman CYR" w:cs="Times New Roman CYR"/>
      <w:sz w:val="28"/>
      <w:szCs w:val="28"/>
    </w:rPr>
  </w:style>
  <w:style w:type="character" w:customStyle="1" w:styleId="30">
    <w:name w:val="Заголовок 3 Знак"/>
    <w:link w:val="3"/>
    <w:rsid w:val="006D4E2C"/>
    <w:rPr>
      <w:b/>
      <w:bCs/>
      <w:sz w:val="27"/>
      <w:szCs w:val="27"/>
      <w:lang w:val="ru-RU" w:eastAsia="ru-RU" w:bidi="ar-SA"/>
    </w:rPr>
  </w:style>
  <w:style w:type="paragraph" w:customStyle="1" w:styleId="ConsPlusCell">
    <w:name w:val="ConsPlusCell"/>
    <w:rsid w:val="0022282F"/>
    <w:pPr>
      <w:widowControl w:val="0"/>
      <w:autoSpaceDE w:val="0"/>
      <w:autoSpaceDN w:val="0"/>
      <w:adjustRightInd w:val="0"/>
    </w:pPr>
    <w:rPr>
      <w:rFonts w:ascii="Calibri" w:eastAsia="Calibri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31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17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69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3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54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8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6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43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46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83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0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24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9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3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3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84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4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A6AA69-1173-460C-B0ED-A6E5BD375E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Trofimova</cp:lastModifiedBy>
  <cp:revision>4</cp:revision>
  <cp:lastPrinted>2017-01-18T02:20:00Z</cp:lastPrinted>
  <dcterms:created xsi:type="dcterms:W3CDTF">2021-07-23T08:51:00Z</dcterms:created>
  <dcterms:modified xsi:type="dcterms:W3CDTF">2021-07-27T02:55:00Z</dcterms:modified>
</cp:coreProperties>
</file>