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516" w:type="dxa"/>
        <w:tblInd w:w="11448" w:type="dxa"/>
        <w:tblLayout w:type="fixed"/>
        <w:tblLook w:val="04A0" w:firstRow="1" w:lastRow="0" w:firstColumn="1" w:lastColumn="0" w:noHBand="0" w:noVBand="1"/>
      </w:tblPr>
      <w:tblGrid>
        <w:gridCol w:w="3516"/>
      </w:tblGrid>
      <w:tr w:rsidR="00CD2CC0" w:rsidRPr="00CD2CC0" w:rsidTr="005908CD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22523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:rsidTr="005908CD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5908CD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5908CD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7655E" w:rsidP="000765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</w:tbl>
    <w:p w:rsidR="00022523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РЕСУРСНОЕ ОБЕСПЕЧЕНИЕ</w:t>
      </w:r>
    </w:p>
    <w:p w:rsidR="00C13E10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</w:t>
      </w:r>
      <w:r w:rsidR="00A54711">
        <w:rPr>
          <w:rFonts w:ascii="Times New Roman" w:hAnsi="Times New Roman" w:cs="Times New Roman"/>
        </w:rPr>
        <w:t>аспорядителям бюджетных средств</w:t>
      </w:r>
    </w:p>
    <w:p w:rsidR="00022523" w:rsidRDefault="00022523" w:rsidP="00022523">
      <w:pPr>
        <w:ind w:firstLine="709"/>
        <w:jc w:val="right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Таблица 5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51"/>
        <w:gridCol w:w="2425"/>
        <w:gridCol w:w="1134"/>
        <w:gridCol w:w="1559"/>
        <w:gridCol w:w="1559"/>
        <w:gridCol w:w="1559"/>
        <w:gridCol w:w="1418"/>
        <w:gridCol w:w="1559"/>
        <w:gridCol w:w="1418"/>
        <w:gridCol w:w="1559"/>
      </w:tblGrid>
      <w:tr w:rsidR="00022523" w:rsidRPr="00022523" w:rsidTr="00494835">
        <w:trPr>
          <w:trHeight w:val="64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r w:rsid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</w:t>
            </w:r>
            <w:r w:rsidR="00FA07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ний, тыс. руб.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22523" w:rsidRPr="00022523" w:rsidTr="00494835">
        <w:trPr>
          <w:trHeight w:val="16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УМСП ФКиС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</w:tr>
    </w:tbl>
    <w:p w:rsidR="00886231" w:rsidRPr="00886231" w:rsidRDefault="00886231">
      <w:pPr>
        <w:rPr>
          <w:sz w:val="2"/>
          <w:szCs w:val="2"/>
        </w:rPr>
      </w:pPr>
    </w:p>
    <w:p w:rsidR="003C691E" w:rsidRPr="003C691E" w:rsidRDefault="003C691E">
      <w:pPr>
        <w:rPr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25"/>
        <w:gridCol w:w="1134"/>
        <w:gridCol w:w="1559"/>
        <w:gridCol w:w="1559"/>
        <w:gridCol w:w="1559"/>
        <w:gridCol w:w="1418"/>
        <w:gridCol w:w="1559"/>
        <w:gridCol w:w="1418"/>
        <w:gridCol w:w="1559"/>
      </w:tblGrid>
      <w:tr w:rsidR="009418EA" w:rsidRPr="00494835" w:rsidTr="00494835">
        <w:trPr>
          <w:trHeight w:val="315"/>
          <w:tblHeader/>
        </w:trPr>
        <w:tc>
          <w:tcPr>
            <w:tcW w:w="851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25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9418EA" w:rsidRPr="00494835" w:rsidTr="00494835">
        <w:trPr>
          <w:trHeight w:val="367"/>
        </w:trPr>
        <w:tc>
          <w:tcPr>
            <w:tcW w:w="3276" w:type="dxa"/>
            <w:gridSpan w:val="2"/>
            <w:vMerge w:val="restart"/>
            <w:shd w:val="clear" w:color="auto" w:fill="auto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1 850 944,12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1 111 260,81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730 888,30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8 598,13</w:t>
            </w:r>
          </w:p>
        </w:tc>
      </w:tr>
      <w:tr w:rsidR="009418EA" w:rsidRPr="00494835" w:rsidTr="00494835">
        <w:trPr>
          <w:trHeight w:val="315"/>
        </w:trPr>
        <w:tc>
          <w:tcPr>
            <w:tcW w:w="3276" w:type="dxa"/>
            <w:gridSpan w:val="2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291 575,40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187 007,08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9418EA" w:rsidRPr="00494835" w:rsidTr="00494835">
        <w:trPr>
          <w:trHeight w:val="315"/>
        </w:trPr>
        <w:tc>
          <w:tcPr>
            <w:tcW w:w="3276" w:type="dxa"/>
            <w:gridSpan w:val="2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521 413,02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309 728,38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209 892,90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1 742,52</w:t>
            </w:r>
          </w:p>
        </w:tc>
      </w:tr>
      <w:tr w:rsidR="009418EA" w:rsidRPr="00494835" w:rsidTr="00494835">
        <w:trPr>
          <w:trHeight w:val="315"/>
        </w:trPr>
        <w:tc>
          <w:tcPr>
            <w:tcW w:w="3276" w:type="dxa"/>
            <w:gridSpan w:val="2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535 942,48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289 841,81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243 908,08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2 143,37</w:t>
            </w:r>
          </w:p>
        </w:tc>
      </w:tr>
      <w:tr w:rsidR="009418EA" w:rsidRPr="00494835" w:rsidTr="00494835">
        <w:trPr>
          <w:trHeight w:val="315"/>
        </w:trPr>
        <w:tc>
          <w:tcPr>
            <w:tcW w:w="3276" w:type="dxa"/>
            <w:gridSpan w:val="2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313 214,54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220 115,22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90 906,73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2 143,37</w:t>
            </w:r>
          </w:p>
        </w:tc>
      </w:tr>
      <w:tr w:rsidR="009418EA" w:rsidRPr="00494835" w:rsidTr="00494835">
        <w:trPr>
          <w:trHeight w:val="315"/>
        </w:trPr>
        <w:tc>
          <w:tcPr>
            <w:tcW w:w="3276" w:type="dxa"/>
            <w:gridSpan w:val="2"/>
            <w:vMerge/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275 952,36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182 853,04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90 906,73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2 143,37</w:t>
            </w:r>
          </w:p>
        </w:tc>
      </w:tr>
      <w:tr w:rsidR="00AA03D2" w:rsidRPr="00494835" w:rsidTr="00494835">
        <w:trPr>
          <w:trHeight w:val="381"/>
        </w:trPr>
        <w:tc>
          <w:tcPr>
            <w:tcW w:w="851" w:type="dxa"/>
            <w:vMerge w:val="restart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AA03D2" w:rsidRPr="00494835" w:rsidRDefault="00AA03D2" w:rsidP="005F585C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1134" w:type="dxa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621 927,81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621 927,81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03D2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03D2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03D2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215 993,33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215 993,33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03D2" w:rsidRPr="00494835" w:rsidTr="00CF2568">
        <w:trPr>
          <w:trHeight w:val="381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03D2" w:rsidRPr="00494835" w:rsidTr="00CF2568">
        <w:trPr>
          <w:trHeight w:val="381"/>
        </w:trPr>
        <w:tc>
          <w:tcPr>
            <w:tcW w:w="851" w:type="dxa"/>
            <w:vMerge/>
            <w:shd w:val="clear" w:color="auto" w:fill="auto"/>
            <w:vAlign w:val="center"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AA03D2" w:rsidRPr="00494835" w:rsidRDefault="00AA03D2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A03D2" w:rsidRPr="00494835" w:rsidRDefault="00AA03D2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135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5F585C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сети.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18 864,69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18 864,69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191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E64494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 12 в г.Северске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32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E64494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264F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F1DDF" w:rsidRPr="00494835" w:rsidTr="00494835">
        <w:trPr>
          <w:trHeight w:val="236"/>
        </w:trPr>
        <w:tc>
          <w:tcPr>
            <w:tcW w:w="851" w:type="dxa"/>
            <w:vMerge w:val="restart"/>
            <w:shd w:val="clear" w:color="auto" w:fill="auto"/>
            <w:hideMark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1.1.3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Капитальный ремонт автодороги ул.Предзаводская 10а (устройство водоотведения)</w:t>
            </w:r>
          </w:p>
        </w:tc>
        <w:tc>
          <w:tcPr>
            <w:tcW w:w="1134" w:type="dxa"/>
            <w:shd w:val="clear" w:color="auto" w:fill="auto"/>
            <w:hideMark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hideMark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 w:val="restart"/>
          </w:tcPr>
          <w:p w:rsidR="002F1DDF" w:rsidRPr="00494835" w:rsidRDefault="002F1DDF" w:rsidP="002F1D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425" w:type="dxa"/>
            <w:vMerge w:val="restart"/>
            <w:shd w:val="clear" w:color="auto" w:fill="auto"/>
          </w:tcPr>
          <w:p w:rsidR="002F1DDF" w:rsidRPr="00494835" w:rsidRDefault="002F1DDF" w:rsidP="002F1DDF">
            <w:pPr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F1DDF" w:rsidRPr="00494835" w:rsidTr="00CF2568">
        <w:trPr>
          <w:trHeight w:val="315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</w:tcPr>
          <w:p w:rsidR="002F1DDF" w:rsidRPr="00494835" w:rsidRDefault="002F1DDF" w:rsidP="002F1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DDF" w:rsidRPr="00494835" w:rsidRDefault="002F1DDF" w:rsidP="002F1D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 w:val="restart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2425" w:type="dxa"/>
            <w:vMerge w:val="restart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17 503,56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17 503,56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15 993,33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CF2568">
        <w:trPr>
          <w:trHeight w:val="294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603 063,12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603 063,12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74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603 063,12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603 063,12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5F58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5F58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58 017,20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50 420,75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7 399,57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13 828,72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13 717,50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20 597,89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18 804,82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8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8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18EA" w:rsidRPr="00494835" w:rsidRDefault="009418EA" w:rsidP="00EA03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045D2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(прог-нозный период)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EA03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AA03D2" w:rsidRPr="00494835" w:rsidTr="00DD2759">
        <w:trPr>
          <w:trHeight w:val="1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Развитие и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03D2" w:rsidRPr="00494835" w:rsidTr="00057D3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03D2" w:rsidRPr="00494835" w:rsidTr="00057D3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03D2" w:rsidRPr="00494835" w:rsidTr="00CF2568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03D2" w:rsidRPr="00494835" w:rsidTr="00CF2568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03D2" w:rsidRPr="00494835" w:rsidTr="00D32794">
        <w:trPr>
          <w:trHeight w:val="782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D2" w:rsidRPr="00494835" w:rsidRDefault="00AA03D2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3D2" w:rsidRPr="00494835" w:rsidRDefault="00AA03D2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30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54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0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1277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2.1.3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3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49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CF2568">
        <w:trPr>
          <w:trHeight w:val="249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81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Оснащение детских учреждений специализированными элементами дорожного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обустройства и обучение детей в игровой форме Правилам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CF256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35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162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2.2.3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детского автогородка при МБУ ДО «Центр «Поиск»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69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2.2.4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49,22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33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2.2.5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</w:t>
            </w:r>
            <w:r w:rsidR="007555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99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2.2.6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2.2.7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54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2.2.8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494835">
        <w:trPr>
          <w:trHeight w:val="219"/>
        </w:trPr>
        <w:tc>
          <w:tcPr>
            <w:tcW w:w="851" w:type="dxa"/>
            <w:vMerge w:val="restart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2.2.9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Изготовление полиграфической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продукции по профилактике детской безопасности на дорогах</w:t>
            </w:r>
          </w:p>
        </w:tc>
        <w:tc>
          <w:tcPr>
            <w:tcW w:w="1134" w:type="dxa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CF2568">
        <w:trPr>
          <w:trHeight w:val="315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2568" w:rsidRPr="00494835" w:rsidTr="00CF256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CF2568" w:rsidRPr="00494835" w:rsidRDefault="00CF256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F2568" w:rsidRPr="00494835" w:rsidRDefault="00CF256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F2568" w:rsidRPr="00494835" w:rsidRDefault="00CF2568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43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2.2.10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26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18EA" w:rsidRPr="00494835" w:rsidTr="00494835">
        <w:trPr>
          <w:trHeight w:val="135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Приведение объектов муниципальной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49 968,13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42 568,56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7 399,57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11 991,12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11 770,45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18 498,32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16 754,47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701B97" w:rsidRPr="00494835" w:rsidTr="00494835">
        <w:trPr>
          <w:trHeight w:val="326"/>
        </w:trPr>
        <w:tc>
          <w:tcPr>
            <w:tcW w:w="851" w:type="dxa"/>
            <w:vMerge w:val="restart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2.3.1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1 042,37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1 042,37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543,67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1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494835">
        <w:trPr>
          <w:trHeight w:val="234"/>
        </w:trPr>
        <w:tc>
          <w:tcPr>
            <w:tcW w:w="851" w:type="dxa"/>
            <w:vMerge w:val="restart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2.3.3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Приобретение и установка новых светофорных объектов с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разработкой проектно-сметной документации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6 953,62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6 953,62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6 409,62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6 409,62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94712" w:rsidRPr="00494835" w:rsidTr="00494835">
        <w:trPr>
          <w:trHeight w:val="263"/>
        </w:trPr>
        <w:tc>
          <w:tcPr>
            <w:tcW w:w="851" w:type="dxa"/>
            <w:vMerge w:val="restart"/>
            <w:shd w:val="clear" w:color="auto" w:fill="auto"/>
            <w:hideMark/>
          </w:tcPr>
          <w:p w:rsidR="00594712" w:rsidRPr="00494835" w:rsidRDefault="00594712" w:rsidP="005947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2.3.4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594712" w:rsidRPr="00494835" w:rsidRDefault="00594712" w:rsidP="00594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1134" w:type="dxa"/>
            <w:shd w:val="clear" w:color="auto" w:fill="auto"/>
            <w:hideMark/>
          </w:tcPr>
          <w:p w:rsidR="00594712" w:rsidRPr="00494835" w:rsidRDefault="00594712" w:rsidP="005947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3 533,48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3 533,48</w:t>
            </w:r>
          </w:p>
        </w:tc>
        <w:tc>
          <w:tcPr>
            <w:tcW w:w="1418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046A8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3046A8" w:rsidRPr="00494835" w:rsidRDefault="003046A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3046A8" w:rsidRPr="00494835" w:rsidRDefault="003046A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046A8" w:rsidRPr="00494835" w:rsidRDefault="003046A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559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418" w:type="dxa"/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94712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594712" w:rsidRPr="00494835" w:rsidRDefault="00594712" w:rsidP="00594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594712" w:rsidRPr="00494835" w:rsidRDefault="00594712" w:rsidP="00594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594712" w:rsidRPr="00494835" w:rsidRDefault="00594712" w:rsidP="005947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418" w:type="dxa"/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4712" w:rsidRPr="00494835" w:rsidRDefault="00594712" w:rsidP="00594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22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22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2.3.5</w:t>
            </w: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26 691,96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20 117,41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6 574,55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5 517,47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6 599,94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8 743,85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418EA" w:rsidRPr="00494835" w:rsidTr="008D7E28">
        <w:trPr>
          <w:trHeight w:val="315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701B97" w:rsidRPr="00494835" w:rsidTr="00494835">
        <w:trPr>
          <w:trHeight w:val="205"/>
        </w:trPr>
        <w:tc>
          <w:tcPr>
            <w:tcW w:w="851" w:type="dxa"/>
            <w:vMerge w:val="restart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2.3.6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1134" w:type="dxa"/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3 513,23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2 688,21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701B97" w:rsidRPr="00494835" w:rsidTr="008D7E2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2 012,14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701B97" w:rsidRPr="00494835" w:rsidTr="008D7E2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8D7E2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8D7E2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01B97" w:rsidRPr="00494835" w:rsidTr="008D7E28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B97" w:rsidRPr="00494835" w:rsidRDefault="00701B97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(прог-нозный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  <w:p w:rsidR="00701B97" w:rsidRPr="00494835" w:rsidRDefault="00701B97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97" w:rsidRPr="00494835" w:rsidRDefault="00701B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8D7E28">
        <w:trPr>
          <w:trHeight w:val="185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2.3.7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09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2.3.8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174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2.3.9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4 091,64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4 091,64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1 066,81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1 066,81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7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70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494835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2.3.10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 ЗАТО Северск направляющими устройствами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8D7E28" w:rsidRPr="00494835" w:rsidRDefault="008D7E2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15"/>
        </w:trPr>
        <w:tc>
          <w:tcPr>
            <w:tcW w:w="851" w:type="dxa"/>
            <w:vMerge/>
            <w:shd w:val="clear" w:color="auto" w:fill="auto"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18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2.4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7 852,19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7 852,19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2 050,35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2 050,35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986 081,71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986 081,71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259 351,28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259 351,28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1C09A6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объектов улично-дорожной сети г.Северска»</w:t>
            </w: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808 920,09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808 920,09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1C09A6">
        <w:trPr>
          <w:trHeight w:val="34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1C09A6">
        <w:trPr>
          <w:trHeight w:val="34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1C09A6">
        <w:trPr>
          <w:trHeight w:val="34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209 689,12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209 689,12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06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164 418,80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164 418,80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D7E28" w:rsidRPr="00494835" w:rsidTr="008D7E28">
        <w:trPr>
          <w:trHeight w:val="306"/>
        </w:trPr>
        <w:tc>
          <w:tcPr>
            <w:tcW w:w="851" w:type="dxa"/>
            <w:vMerge/>
            <w:shd w:val="clear" w:color="auto" w:fill="auto"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nil"/>
            </w:tcBorders>
            <w:shd w:val="clear" w:color="auto" w:fill="auto"/>
            <w:vAlign w:val="center"/>
          </w:tcPr>
          <w:p w:rsidR="008D7E28" w:rsidRPr="00494835" w:rsidRDefault="008D7E28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7E28" w:rsidRPr="00494835" w:rsidRDefault="008D7E28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127 239,42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127 239,42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E28" w:rsidRPr="00494835" w:rsidRDefault="008D7E28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08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3 324,20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3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«Обеспечение контроля качества выполнения работ по ремонту и содержанию объектов улично-дорожной сети и транспортного 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обслуживания»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173 837,36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173 837,36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46 337,96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46 337,96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lastRenderedPageBreak/>
              <w:t>44 755,04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8D7E28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75 956,91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74 758,35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1 198,56</w:t>
            </w:r>
          </w:p>
        </w:tc>
      </w:tr>
      <w:tr w:rsidR="009418EA" w:rsidRPr="00494835" w:rsidTr="008D7E28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8D7E28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11 427,69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8D7E28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12 085,23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11 685,71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8D7E28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6 871,67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30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7 188,39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6 788,87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«Организация транспортного обслуживания населения ЗАТО Северск </w:t>
            </w:r>
            <w:r w:rsidRPr="002757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автомобильны</w:t>
            </w:r>
            <w:r w:rsidR="006604C9" w:rsidRPr="002757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транспортом по муниципальным маршрутам регулярных перевозок»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74 107,35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74 107,35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11 518,71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11 518,71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6 621,87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6 621,87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221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1 849,56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651,00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1 198,56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4.2.1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4.2.2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1 849,56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651,00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1 198,56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494835">
        <w:trPr>
          <w:trHeight w:val="315"/>
        </w:trPr>
        <w:tc>
          <w:tcPr>
            <w:tcW w:w="851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2425" w:type="dxa"/>
            <w:vMerge w:val="restart"/>
            <w:shd w:val="clear" w:color="auto" w:fill="auto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108 960,49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27 914,75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18EA" w:rsidRPr="00494835" w:rsidTr="001C09A6">
        <w:trPr>
          <w:trHeight w:val="340"/>
        </w:trPr>
        <w:tc>
          <w:tcPr>
            <w:tcW w:w="851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  <w:hideMark/>
          </w:tcPr>
          <w:p w:rsidR="009418EA" w:rsidRPr="00494835" w:rsidRDefault="009418EA" w:rsidP="009418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18EA" w:rsidRPr="00494835" w:rsidRDefault="009418EA" w:rsidP="009418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8EA" w:rsidRPr="00494835" w:rsidRDefault="009418EA" w:rsidP="009418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046A8" w:rsidRPr="00494835" w:rsidTr="00293DAE">
        <w:trPr>
          <w:trHeight w:val="1253"/>
        </w:trPr>
        <w:tc>
          <w:tcPr>
            <w:tcW w:w="851" w:type="dxa"/>
            <w:vMerge/>
            <w:vAlign w:val="center"/>
          </w:tcPr>
          <w:p w:rsidR="003046A8" w:rsidRPr="00494835" w:rsidRDefault="003046A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25" w:type="dxa"/>
            <w:vMerge/>
            <w:vAlign w:val="center"/>
          </w:tcPr>
          <w:p w:rsidR="003046A8" w:rsidRPr="00494835" w:rsidRDefault="003046A8" w:rsidP="003046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046A8" w:rsidRPr="00494835" w:rsidRDefault="003046A8" w:rsidP="0030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948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6A8" w:rsidRPr="00494835" w:rsidRDefault="003046A8" w:rsidP="003046A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483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293DAE" w:rsidRDefault="00293DAE" w:rsidP="001B1CE5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604C9" w:rsidRDefault="006604C9" w:rsidP="001B1CE5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lastRenderedPageBreak/>
        <w:t>---------------------------------------</w:t>
      </w:r>
    </w:p>
    <w:p w:rsidR="006604C9" w:rsidRDefault="001B1CE5" w:rsidP="001B1CE5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&lt;*&gt; Объем финансирования включает</w:t>
      </w:r>
      <w:r w:rsidR="001C09A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 xml:space="preserve">в 2022 году </w:t>
      </w:r>
      <w:r>
        <w:rPr>
          <w:rFonts w:ascii="Times New Roman" w:eastAsia="Times New Roman" w:hAnsi="Times New Roman" w:cs="Times New Roman"/>
          <w:szCs w:val="24"/>
          <w:lang w:eastAsia="ru-RU"/>
        </w:rPr>
        <w:t>н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еиспользованный остаток средств местного бюджета 2021 года в сумме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6604C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826,49 тыс. руб.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1B1CE5" w:rsidRPr="00BE5FF7" w:rsidRDefault="001B1CE5" w:rsidP="001B1CE5">
      <w:pPr>
        <w:ind w:firstLine="709"/>
        <w:jc w:val="both"/>
        <w:rPr>
          <w:rFonts w:ascii="Times New Roman" w:hAnsi="Times New Roman" w:cs="Times New Roman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Указанные суммы неиспользованных остатков бюджетных средств не увеличивают общий объем фина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нсирования Программы </w:t>
      </w:r>
      <w:r w:rsidR="006604C9">
        <w:rPr>
          <w:rFonts w:ascii="Times New Roman" w:eastAsia="Times New Roman" w:hAnsi="Times New Roman" w:cs="Times New Roman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Cs w:val="24"/>
          <w:lang w:eastAsia="ru-RU"/>
        </w:rPr>
        <w:t>в строках «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Всего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sectPr w:rsidR="001B1CE5" w:rsidRPr="00BE5FF7" w:rsidSect="00CF2568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426" w:left="1134" w:header="709" w:footer="39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793" w:rsidRDefault="00F16793" w:rsidP="002E5BF2">
      <w:r>
        <w:separator/>
      </w:r>
    </w:p>
  </w:endnote>
  <w:endnote w:type="continuationSeparator" w:id="0">
    <w:p w:rsidR="00F16793" w:rsidRDefault="00F1679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773" w:rsidRPr="006604C9" w:rsidRDefault="00275773">
    <w:pPr>
      <w:pStyle w:val="a8"/>
      <w:rPr>
        <w:rFonts w:ascii="Times New Roman" w:hAnsi="Times New Roman" w:cs="Times New Roman"/>
        <w:sz w:val="20"/>
        <w:szCs w:val="20"/>
      </w:rPr>
    </w:pPr>
    <w:r w:rsidRPr="006604C9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773" w:rsidRPr="00AA03D2" w:rsidRDefault="00275773">
    <w:pPr>
      <w:pStyle w:val="a8"/>
      <w:rPr>
        <w:sz w:val="20"/>
        <w:szCs w:val="20"/>
      </w:rPr>
    </w:pPr>
    <w:r w:rsidRPr="00AA03D2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793" w:rsidRDefault="00F16793" w:rsidP="002E5BF2">
      <w:r>
        <w:separator/>
      </w:r>
    </w:p>
  </w:footnote>
  <w:footnote w:type="continuationSeparator" w:id="0">
    <w:p w:rsidR="00F16793" w:rsidRDefault="00F1679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75773" w:rsidRPr="00A57017" w:rsidRDefault="00275773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07655E">
          <w:rPr>
            <w:rFonts w:ascii="Times New Roman" w:hAnsi="Times New Roman" w:cs="Times New Roman"/>
            <w:noProof/>
          </w:rPr>
          <w:t>4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:rsidR="00275773" w:rsidRDefault="002757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5DF"/>
    <w:rsid w:val="00022523"/>
    <w:rsid w:val="00024F79"/>
    <w:rsid w:val="000455BB"/>
    <w:rsid w:val="00045D27"/>
    <w:rsid w:val="000471A6"/>
    <w:rsid w:val="0005192B"/>
    <w:rsid w:val="0005442C"/>
    <w:rsid w:val="00055285"/>
    <w:rsid w:val="0007655E"/>
    <w:rsid w:val="00094D7C"/>
    <w:rsid w:val="000A72CF"/>
    <w:rsid w:val="000B497E"/>
    <w:rsid w:val="000B5A5F"/>
    <w:rsid w:val="000B79A5"/>
    <w:rsid w:val="000D5A01"/>
    <w:rsid w:val="001066C5"/>
    <w:rsid w:val="0011485C"/>
    <w:rsid w:val="00115324"/>
    <w:rsid w:val="001342D4"/>
    <w:rsid w:val="00153A55"/>
    <w:rsid w:val="001740BA"/>
    <w:rsid w:val="00177CC8"/>
    <w:rsid w:val="00183F28"/>
    <w:rsid w:val="001B1CE5"/>
    <w:rsid w:val="001B4418"/>
    <w:rsid w:val="001C09A6"/>
    <w:rsid w:val="001C3A54"/>
    <w:rsid w:val="001C7B32"/>
    <w:rsid w:val="001D34D8"/>
    <w:rsid w:val="00226FC5"/>
    <w:rsid w:val="00264F8B"/>
    <w:rsid w:val="002664A1"/>
    <w:rsid w:val="00275773"/>
    <w:rsid w:val="00293DAE"/>
    <w:rsid w:val="002D628F"/>
    <w:rsid w:val="002E5BF2"/>
    <w:rsid w:val="002E7F9D"/>
    <w:rsid w:val="002F1DDF"/>
    <w:rsid w:val="003046A8"/>
    <w:rsid w:val="00311EA6"/>
    <w:rsid w:val="003152DD"/>
    <w:rsid w:val="00332A17"/>
    <w:rsid w:val="00333E5C"/>
    <w:rsid w:val="00345AC0"/>
    <w:rsid w:val="0036474E"/>
    <w:rsid w:val="00387078"/>
    <w:rsid w:val="003A7CBE"/>
    <w:rsid w:val="003C691E"/>
    <w:rsid w:val="00407885"/>
    <w:rsid w:val="00416C4A"/>
    <w:rsid w:val="00426D3D"/>
    <w:rsid w:val="00433A7C"/>
    <w:rsid w:val="0046564D"/>
    <w:rsid w:val="00475F95"/>
    <w:rsid w:val="00494835"/>
    <w:rsid w:val="004E6848"/>
    <w:rsid w:val="00547302"/>
    <w:rsid w:val="00562FA5"/>
    <w:rsid w:val="005908CD"/>
    <w:rsid w:val="00594712"/>
    <w:rsid w:val="005C770B"/>
    <w:rsid w:val="005C7B54"/>
    <w:rsid w:val="005E23CA"/>
    <w:rsid w:val="005F585C"/>
    <w:rsid w:val="006065F5"/>
    <w:rsid w:val="00640EF6"/>
    <w:rsid w:val="006604C9"/>
    <w:rsid w:val="006821D1"/>
    <w:rsid w:val="0069064D"/>
    <w:rsid w:val="006F5AE9"/>
    <w:rsid w:val="00701B97"/>
    <w:rsid w:val="00701F20"/>
    <w:rsid w:val="0072347F"/>
    <w:rsid w:val="007374D6"/>
    <w:rsid w:val="00755509"/>
    <w:rsid w:val="0077560A"/>
    <w:rsid w:val="00796868"/>
    <w:rsid w:val="007A60D9"/>
    <w:rsid w:val="007D0F53"/>
    <w:rsid w:val="007E0B8D"/>
    <w:rsid w:val="008058AB"/>
    <w:rsid w:val="008240D8"/>
    <w:rsid w:val="00827A41"/>
    <w:rsid w:val="00875B46"/>
    <w:rsid w:val="00886231"/>
    <w:rsid w:val="008A2277"/>
    <w:rsid w:val="008C3B07"/>
    <w:rsid w:val="008D1895"/>
    <w:rsid w:val="008D7E28"/>
    <w:rsid w:val="008E613F"/>
    <w:rsid w:val="008F1B94"/>
    <w:rsid w:val="00900BCE"/>
    <w:rsid w:val="00906874"/>
    <w:rsid w:val="00932362"/>
    <w:rsid w:val="009418EA"/>
    <w:rsid w:val="00942F8C"/>
    <w:rsid w:val="0096276D"/>
    <w:rsid w:val="00975298"/>
    <w:rsid w:val="009958FE"/>
    <w:rsid w:val="009A477F"/>
    <w:rsid w:val="009A7FA2"/>
    <w:rsid w:val="009B0ACB"/>
    <w:rsid w:val="009D36B3"/>
    <w:rsid w:val="009E478F"/>
    <w:rsid w:val="00A04DD2"/>
    <w:rsid w:val="00A11DF8"/>
    <w:rsid w:val="00A519A3"/>
    <w:rsid w:val="00A54711"/>
    <w:rsid w:val="00A57017"/>
    <w:rsid w:val="00A66C63"/>
    <w:rsid w:val="00A77E44"/>
    <w:rsid w:val="00AA03D2"/>
    <w:rsid w:val="00AB2CC4"/>
    <w:rsid w:val="00AC50F2"/>
    <w:rsid w:val="00AE744E"/>
    <w:rsid w:val="00AF578D"/>
    <w:rsid w:val="00B23130"/>
    <w:rsid w:val="00B23E8B"/>
    <w:rsid w:val="00B376E7"/>
    <w:rsid w:val="00B37DDB"/>
    <w:rsid w:val="00B67B92"/>
    <w:rsid w:val="00B95BC6"/>
    <w:rsid w:val="00BD1766"/>
    <w:rsid w:val="00BE4533"/>
    <w:rsid w:val="00BE5FF7"/>
    <w:rsid w:val="00C13E10"/>
    <w:rsid w:val="00C25210"/>
    <w:rsid w:val="00C27259"/>
    <w:rsid w:val="00C3370F"/>
    <w:rsid w:val="00CD0919"/>
    <w:rsid w:val="00CD2CC0"/>
    <w:rsid w:val="00CF2568"/>
    <w:rsid w:val="00D161C0"/>
    <w:rsid w:val="00D349BA"/>
    <w:rsid w:val="00D63049"/>
    <w:rsid w:val="00D65D3F"/>
    <w:rsid w:val="00D8039A"/>
    <w:rsid w:val="00DC6629"/>
    <w:rsid w:val="00DD6A94"/>
    <w:rsid w:val="00DD6CF9"/>
    <w:rsid w:val="00DE4D21"/>
    <w:rsid w:val="00E0756F"/>
    <w:rsid w:val="00E35052"/>
    <w:rsid w:val="00E51FAB"/>
    <w:rsid w:val="00E64494"/>
    <w:rsid w:val="00EA036D"/>
    <w:rsid w:val="00EF056C"/>
    <w:rsid w:val="00F004D9"/>
    <w:rsid w:val="00F0647E"/>
    <w:rsid w:val="00F16793"/>
    <w:rsid w:val="00F20113"/>
    <w:rsid w:val="00F208FF"/>
    <w:rsid w:val="00F243A3"/>
    <w:rsid w:val="00F37626"/>
    <w:rsid w:val="00F52D3A"/>
    <w:rsid w:val="00F83EDE"/>
    <w:rsid w:val="00F86BB4"/>
    <w:rsid w:val="00FA074E"/>
    <w:rsid w:val="00FB334A"/>
    <w:rsid w:val="00FB395A"/>
    <w:rsid w:val="00FC5292"/>
    <w:rsid w:val="00FE07A0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11F1DD-5153-4762-90FE-0609F58F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18964-52CC-4A73-AE3A-7AE44E6A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3296</Words>
  <Characters>18791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29</cp:revision>
  <cp:lastPrinted>2023-03-17T04:48:00Z</cp:lastPrinted>
  <dcterms:created xsi:type="dcterms:W3CDTF">2023-02-20T02:46:00Z</dcterms:created>
  <dcterms:modified xsi:type="dcterms:W3CDTF">2023-03-21T08:02:00Z</dcterms:modified>
</cp:coreProperties>
</file>